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3" w:rsidRPr="00AA0DEB" w:rsidRDefault="00AA0DEB" w:rsidP="00AA0DEB">
      <w:pPr>
        <w:jc w:val="center"/>
        <w:rPr>
          <w:b/>
          <w:lang w:val="uk-UA"/>
        </w:rPr>
      </w:pPr>
      <w:r w:rsidRPr="00AA0DEB">
        <w:rPr>
          <w:b/>
          <w:lang w:val="uk-UA"/>
        </w:rPr>
        <w:t>Актуальна інформація про гранти та конкурси</w:t>
      </w:r>
      <w:r w:rsidR="00065C1A">
        <w:rPr>
          <w:b/>
          <w:lang w:val="uk-UA"/>
        </w:rPr>
        <w:t xml:space="preserve"> станом на </w:t>
      </w:r>
      <w:r w:rsidR="00136286">
        <w:rPr>
          <w:b/>
          <w:lang w:val="uk-UA"/>
        </w:rPr>
        <w:t>13</w:t>
      </w:r>
      <w:r w:rsidR="002A681D">
        <w:rPr>
          <w:b/>
          <w:lang w:val="uk-UA"/>
        </w:rPr>
        <w:t>.04.2023</w:t>
      </w:r>
      <w:r w:rsidR="008C5973">
        <w:rPr>
          <w:b/>
          <w:lang w:val="uk-UA"/>
        </w:rPr>
        <w:t>р.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701"/>
        <w:gridCol w:w="1134"/>
        <w:gridCol w:w="851"/>
        <w:gridCol w:w="1701"/>
        <w:gridCol w:w="1701"/>
        <w:gridCol w:w="1950"/>
      </w:tblGrid>
      <w:tr w:rsidR="00F5413E" w:rsidRPr="00AA0DEB" w:rsidTr="00F5413E">
        <w:tc>
          <w:tcPr>
            <w:tcW w:w="1809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Назва гранту/конкурсу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1134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Сума гранту</w:t>
            </w:r>
          </w:p>
        </w:tc>
        <w:tc>
          <w:tcPr>
            <w:tcW w:w="85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Дедлайн</w:t>
            </w:r>
            <w:proofErr w:type="spellEnd"/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Сфера</w:t>
            </w:r>
            <w:r>
              <w:rPr>
                <w:b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1950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Посилання</w:t>
            </w:r>
          </w:p>
        </w:tc>
      </w:tr>
      <w:tr w:rsidR="00F5413E" w:rsidRPr="00AA0DEB" w:rsidTr="00F5413E">
        <w:tc>
          <w:tcPr>
            <w:tcW w:w="1809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950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F5413E" w:rsidRPr="00982318" w:rsidTr="00F5413E">
        <w:tc>
          <w:tcPr>
            <w:tcW w:w="1809" w:type="dxa"/>
          </w:tcPr>
          <w:p w:rsidR="00FD1552" w:rsidRPr="00FD1552" w:rsidRDefault="00FD1552" w:rsidP="00FD15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FD1552">
              <w:rPr>
                <w:sz w:val="24"/>
                <w:szCs w:val="24"/>
                <w:lang w:val="uk-UA"/>
              </w:rPr>
              <w:t xml:space="preserve">онкурс із впровадження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“зелених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навичок”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</w:t>
            </w:r>
          </w:p>
          <w:p w:rsidR="00FB4D0D" w:rsidRPr="00AE4BC1" w:rsidRDefault="00FD1552" w:rsidP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>від Європейського фонду освіти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>Європейський фонд освіти (ETF)</w:t>
            </w:r>
          </w:p>
        </w:tc>
        <w:tc>
          <w:tcPr>
            <w:tcW w:w="1134" w:type="dxa"/>
          </w:tcPr>
          <w:p w:rsidR="00FB4D0D" w:rsidRPr="00AE4BC1" w:rsidRDefault="0090236D">
            <w:pPr>
              <w:rPr>
                <w:sz w:val="24"/>
                <w:szCs w:val="24"/>
                <w:lang w:val="uk-UA"/>
              </w:rPr>
            </w:pPr>
            <w:r w:rsidRPr="0090236D">
              <w:rPr>
                <w:sz w:val="24"/>
                <w:szCs w:val="24"/>
                <w:lang w:val="uk-UA"/>
              </w:rPr>
              <w:t xml:space="preserve">публікації та </w:t>
            </w:r>
            <w:proofErr w:type="spellStart"/>
            <w:r w:rsidRPr="0090236D">
              <w:rPr>
                <w:sz w:val="24"/>
                <w:szCs w:val="24"/>
                <w:lang w:val="uk-UA"/>
              </w:rPr>
              <w:t>онлайн-комунікації</w:t>
            </w:r>
            <w:proofErr w:type="spellEnd"/>
            <w:r w:rsidRPr="0090236D">
              <w:rPr>
                <w:sz w:val="24"/>
                <w:szCs w:val="24"/>
                <w:lang w:val="uk-UA"/>
              </w:rPr>
              <w:t xml:space="preserve"> ETF, відзнаки</w:t>
            </w:r>
          </w:p>
        </w:tc>
        <w:tc>
          <w:tcPr>
            <w:tcW w:w="85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>підприємства та компанії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екологічніших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справедливіших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економік і суспільств</w:t>
            </w:r>
          </w:p>
        </w:tc>
        <w:tc>
          <w:tcPr>
            <w:tcW w:w="1950" w:type="dxa"/>
          </w:tcPr>
          <w:p w:rsidR="00FB4D0D" w:rsidRDefault="004F641F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6D4EB9" w:rsidRPr="00696731">
                <w:rPr>
                  <w:rStyle w:val="a4"/>
                  <w:sz w:val="24"/>
                  <w:szCs w:val="24"/>
                  <w:lang w:val="uk-UA"/>
                </w:rPr>
                <w:t>https://dia.dp.gov.ua/</w:t>
              </w:r>
            </w:hyperlink>
          </w:p>
          <w:p w:rsidR="006D4EB9" w:rsidRPr="00AE4BC1" w:rsidRDefault="006D4EB9">
            <w:pPr>
              <w:rPr>
                <w:sz w:val="24"/>
                <w:szCs w:val="24"/>
                <w:lang w:val="uk-UA"/>
              </w:rPr>
            </w:pPr>
          </w:p>
        </w:tc>
      </w:tr>
      <w:tr w:rsidR="00F5413E" w:rsidRPr="00982318" w:rsidTr="00F5413E">
        <w:tc>
          <w:tcPr>
            <w:tcW w:w="1809" w:type="dxa"/>
          </w:tcPr>
          <w:p w:rsidR="001903CE" w:rsidRPr="002D0B5E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ветеранського бізнесу ВПО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Український ветеранський фонд (при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Мінветеранів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20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зареєстрований в Україні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самозайнята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особа, яка є ВПО, має статус ветерана війни або члена сім’ї ветерана війни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мікропідприємництво</w:t>
            </w:r>
            <w:proofErr w:type="spellEnd"/>
          </w:p>
        </w:tc>
        <w:tc>
          <w:tcPr>
            <w:tcW w:w="1950" w:type="dxa"/>
          </w:tcPr>
          <w:p w:rsidR="001903CE" w:rsidRDefault="004F641F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E73D89" w:rsidRPr="00696731">
                <w:rPr>
                  <w:rStyle w:val="a4"/>
                  <w:sz w:val="24"/>
                  <w:szCs w:val="24"/>
                  <w:lang w:val="uk-UA"/>
                </w:rPr>
                <w:t>https://veteranfund.com.ua/projects/20000-2/</w:t>
              </w:r>
            </w:hyperlink>
          </w:p>
          <w:p w:rsidR="00E73D89" w:rsidRPr="00AE4BC1" w:rsidRDefault="00E73D89">
            <w:pPr>
              <w:rPr>
                <w:sz w:val="24"/>
                <w:szCs w:val="24"/>
                <w:lang w:val="uk-UA"/>
              </w:rPr>
            </w:pPr>
          </w:p>
        </w:tc>
      </w:tr>
      <w:tr w:rsidR="00F5413E" w:rsidRPr="00982318" w:rsidTr="00F5413E">
        <w:tc>
          <w:tcPr>
            <w:tcW w:w="1809" w:type="dxa"/>
          </w:tcPr>
          <w:p w:rsidR="001903CE" w:rsidRPr="00AE4BC1" w:rsidRDefault="0099725E" w:rsidP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Надання аграріям посівного матеріалу кукурудзи бренду DEKALB</w:t>
            </w:r>
          </w:p>
        </w:tc>
        <w:tc>
          <w:tcPr>
            <w:tcW w:w="1701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 xml:space="preserve">USAID </w:t>
            </w:r>
            <w:proofErr w:type="spellStart"/>
            <w:r w:rsidRPr="00F5413E">
              <w:rPr>
                <w:sz w:val="24"/>
                <w:szCs w:val="24"/>
                <w:lang w:val="uk-UA"/>
              </w:rPr>
              <w:t>AGRI-Україна</w:t>
            </w:r>
            <w:proofErr w:type="spellEnd"/>
          </w:p>
        </w:tc>
        <w:tc>
          <w:tcPr>
            <w:tcW w:w="1134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до 25 посівних одиниць</w:t>
            </w:r>
          </w:p>
        </w:tc>
        <w:tc>
          <w:tcPr>
            <w:tcW w:w="851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1701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юридичні особи або фізичні особи-підприємці, в тому числі сімейні фермерські господарства</w:t>
            </w:r>
          </w:p>
        </w:tc>
        <w:tc>
          <w:tcPr>
            <w:tcW w:w="1701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виробництво сільськогосподарської продукції</w:t>
            </w:r>
          </w:p>
        </w:tc>
        <w:tc>
          <w:tcPr>
            <w:tcW w:w="1950" w:type="dxa"/>
          </w:tcPr>
          <w:p w:rsidR="001903CE" w:rsidRPr="00AE4BC1" w:rsidRDefault="004F641F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2A681D" w:rsidRPr="00696731">
                <w:rPr>
                  <w:rStyle w:val="a4"/>
                  <w:sz w:val="24"/>
                  <w:szCs w:val="24"/>
                  <w:lang w:val="uk-UA"/>
                </w:rPr>
                <w:t>https://www.facebook.com/usaid.agro/posts/pfbid02T7yVyXCtU5eqvLdAEowLVZmMjQbDUq8HTfpdjidiuLnBfUdB5kmN4zDt1J13amzql</w:t>
              </w:r>
            </w:hyperlink>
          </w:p>
        </w:tc>
      </w:tr>
      <w:tr w:rsidR="001A3AE2" w:rsidRPr="001A3AE2" w:rsidTr="00F5413E">
        <w:tc>
          <w:tcPr>
            <w:tcW w:w="1809" w:type="dxa"/>
          </w:tcPr>
          <w:p w:rsidR="001A3AE2" w:rsidRPr="0099725E" w:rsidRDefault="00E65C6F" w:rsidP="009972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Бізнес підтримка для молодіжних підприємств</w:t>
            </w:r>
          </w:p>
        </w:tc>
        <w:tc>
          <w:tcPr>
            <w:tcW w:w="1701" w:type="dxa"/>
          </w:tcPr>
          <w:p w:rsidR="001A3AE2" w:rsidRPr="00F5413E" w:rsidRDefault="00E65C6F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>IREX</w:t>
            </w:r>
          </w:p>
        </w:tc>
        <w:tc>
          <w:tcPr>
            <w:tcW w:w="1134" w:type="dxa"/>
          </w:tcPr>
          <w:p w:rsidR="001A3AE2" w:rsidRPr="00E65C6F" w:rsidRDefault="00E65C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до 10000</w:t>
            </w:r>
            <w:r>
              <w:rPr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851" w:type="dxa"/>
          </w:tcPr>
          <w:p w:rsidR="001A3AE2" w:rsidRPr="00E65C6F" w:rsidRDefault="00E65C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uk-UA"/>
              </w:rPr>
              <w:t>.04.2023</w:t>
            </w:r>
          </w:p>
        </w:tc>
        <w:tc>
          <w:tcPr>
            <w:tcW w:w="1701" w:type="dxa"/>
          </w:tcPr>
          <w:p w:rsidR="001A3AE2" w:rsidRPr="0099725E" w:rsidRDefault="00E65C6F" w:rsidP="00E65C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малі</w:t>
            </w:r>
            <w:r w:rsidRPr="00E65C6F">
              <w:rPr>
                <w:sz w:val="24"/>
                <w:szCs w:val="24"/>
                <w:lang w:val="uk-UA"/>
              </w:rPr>
              <w:t xml:space="preserve"> та середні підприємств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1701" w:type="dxa"/>
          </w:tcPr>
          <w:p w:rsidR="001A3AE2" w:rsidRPr="00E65C6F" w:rsidRDefault="00E65C6F" w:rsidP="00E65C6F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>орієнтован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E65C6F">
              <w:rPr>
                <w:sz w:val="24"/>
                <w:szCs w:val="24"/>
                <w:lang w:val="uk-UA"/>
              </w:rPr>
              <w:t xml:space="preserve"> на відновлення й адаптацію підприємницької діяльності до умов війни</w:t>
            </w:r>
          </w:p>
        </w:tc>
        <w:tc>
          <w:tcPr>
            <w:tcW w:w="1950" w:type="dxa"/>
          </w:tcPr>
          <w:p w:rsidR="001A3AE2" w:rsidRPr="002C66E6" w:rsidRDefault="004F641F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E65C6F" w:rsidRPr="002C66E6">
                <w:rPr>
                  <w:rStyle w:val="a4"/>
                  <w:sz w:val="24"/>
                  <w:szCs w:val="24"/>
                  <w:lang w:val="uk-UA"/>
                </w:rPr>
                <w:t>https://mriemotadiemorazom.org/grants</w:t>
              </w:r>
            </w:hyperlink>
          </w:p>
        </w:tc>
      </w:tr>
      <w:tr w:rsidR="001A3AE2" w:rsidRPr="001A3AE2" w:rsidTr="00F5413E">
        <w:tc>
          <w:tcPr>
            <w:tcW w:w="1809" w:type="dxa"/>
          </w:tcPr>
          <w:p w:rsidR="001A3AE2" w:rsidRPr="0099725E" w:rsidRDefault="00E65C6F" w:rsidP="0099725E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 xml:space="preserve">До 100 000 </w:t>
            </w:r>
            <w:proofErr w:type="spellStart"/>
            <w:r w:rsidRPr="00E65C6F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E65C6F">
              <w:rPr>
                <w:sz w:val="24"/>
                <w:szCs w:val="24"/>
                <w:lang w:val="uk-UA"/>
              </w:rPr>
              <w:t xml:space="preserve"> на власну справу</w:t>
            </w:r>
            <w:r w:rsidR="00D512F8">
              <w:rPr>
                <w:sz w:val="24"/>
                <w:szCs w:val="24"/>
                <w:lang w:val="uk-UA"/>
              </w:rPr>
              <w:t xml:space="preserve"> «Роби своє»</w:t>
            </w:r>
          </w:p>
        </w:tc>
        <w:tc>
          <w:tcPr>
            <w:tcW w:w="1701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благодійний фонд </w:t>
            </w:r>
            <w:r w:rsidRPr="00D512F8">
              <w:rPr>
                <w:sz w:val="24"/>
                <w:szCs w:val="24"/>
                <w:lang w:val="uk-UA"/>
              </w:rPr>
              <w:t xml:space="preserve"> «МХП-ГРОМАДІ»</w:t>
            </w:r>
          </w:p>
        </w:tc>
        <w:tc>
          <w:tcPr>
            <w:tcW w:w="1134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r w:rsidRPr="00D512F8">
              <w:rPr>
                <w:sz w:val="24"/>
                <w:szCs w:val="24"/>
                <w:lang w:val="uk-UA"/>
              </w:rPr>
              <w:t xml:space="preserve">до 100 тис. </w:t>
            </w:r>
            <w:proofErr w:type="spellStart"/>
            <w:r w:rsidRPr="00D512F8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A3AE2" w:rsidRPr="002D0B5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1701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бізнеси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підприємці</w:t>
            </w:r>
          </w:p>
        </w:tc>
        <w:tc>
          <w:tcPr>
            <w:tcW w:w="1701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продовольча безпека</w:t>
            </w:r>
          </w:p>
        </w:tc>
        <w:tc>
          <w:tcPr>
            <w:tcW w:w="1950" w:type="dxa"/>
          </w:tcPr>
          <w:p w:rsidR="001A3AE2" w:rsidRPr="002C66E6" w:rsidRDefault="004F641F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D512F8" w:rsidRPr="002C66E6">
                <w:rPr>
                  <w:rStyle w:val="a4"/>
                  <w:sz w:val="24"/>
                  <w:szCs w:val="24"/>
                  <w:lang w:val="uk-UA"/>
                </w:rPr>
                <w:t>https://doyourbusiness.com.ua/</w:t>
              </w:r>
            </w:hyperlink>
          </w:p>
        </w:tc>
      </w:tr>
      <w:tr w:rsidR="00700143" w:rsidRPr="00982318" w:rsidTr="00F5413E">
        <w:tc>
          <w:tcPr>
            <w:tcW w:w="1809" w:type="dxa"/>
          </w:tcPr>
          <w:p w:rsidR="00700143" w:rsidRPr="00A7145C" w:rsidRDefault="00A7145C" w:rsidP="0099725E">
            <w:pPr>
              <w:rPr>
                <w:sz w:val="24"/>
                <w:szCs w:val="24"/>
                <w:lang w:val="en-US"/>
              </w:rPr>
            </w:pPr>
            <w:r w:rsidRPr="00A7145C">
              <w:rPr>
                <w:sz w:val="24"/>
                <w:szCs w:val="24"/>
                <w:lang w:val="en-US"/>
              </w:rPr>
              <w:t xml:space="preserve">Fit for Partnership with Germany 2023 </w:t>
            </w:r>
            <w:proofErr w:type="spellStart"/>
            <w:r w:rsidRPr="00A7145C">
              <w:rPr>
                <w:sz w:val="24"/>
                <w:szCs w:val="24"/>
                <w:lang w:val="en-US"/>
              </w:rPr>
              <w:t>Циркулярна</w:t>
            </w:r>
            <w:proofErr w:type="spellEnd"/>
            <w:r w:rsidRPr="00A7145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45C">
              <w:rPr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1701" w:type="dxa"/>
          </w:tcPr>
          <w:p w:rsidR="00700143" w:rsidRPr="004C3DFA" w:rsidRDefault="004C3D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1134" w:type="dxa"/>
          </w:tcPr>
          <w:p w:rsidR="00700143" w:rsidRPr="00D512F8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у Німеччині</w:t>
            </w:r>
          </w:p>
        </w:tc>
        <w:tc>
          <w:tcPr>
            <w:tcW w:w="851" w:type="dxa"/>
          </w:tcPr>
          <w:p w:rsidR="00700143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1701" w:type="dxa"/>
          </w:tcPr>
          <w:p w:rsidR="00700143" w:rsidRPr="002C66E6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середньої та вищої ланки українських компаній</w:t>
            </w:r>
          </w:p>
        </w:tc>
        <w:tc>
          <w:tcPr>
            <w:tcW w:w="1701" w:type="dxa"/>
          </w:tcPr>
          <w:p w:rsidR="00700143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за напрямами</w:t>
            </w:r>
          </w:p>
        </w:tc>
        <w:tc>
          <w:tcPr>
            <w:tcW w:w="1950" w:type="dxa"/>
          </w:tcPr>
          <w:p w:rsidR="00700143" w:rsidRPr="002C66E6" w:rsidRDefault="004F641F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4C3DFA" w:rsidRPr="002C66E6">
                <w:rPr>
                  <w:rStyle w:val="a4"/>
                  <w:sz w:val="24"/>
                  <w:szCs w:val="24"/>
                  <w:lang w:val="uk-UA"/>
                </w:rPr>
                <w:t>https://export.gov.ua/news/4378-nabir_za_programoiu_fit_for_partnership_with_germany_na_2023_rik</w:t>
              </w:r>
            </w:hyperlink>
          </w:p>
        </w:tc>
      </w:tr>
      <w:tr w:rsidR="00F55A0A" w:rsidRPr="00982318" w:rsidTr="00F5413E">
        <w:tc>
          <w:tcPr>
            <w:tcW w:w="1809" w:type="dxa"/>
          </w:tcPr>
          <w:p w:rsidR="00F55A0A" w:rsidRPr="00A13EF0" w:rsidRDefault="00A13EF0" w:rsidP="0099725E">
            <w:pPr>
              <w:rPr>
                <w:sz w:val="24"/>
                <w:szCs w:val="24"/>
                <w:lang w:val="uk-UA"/>
              </w:rPr>
            </w:pPr>
            <w:r w:rsidRPr="00A13EF0">
              <w:rPr>
                <w:sz w:val="24"/>
                <w:szCs w:val="24"/>
                <w:lang w:val="uk-UA"/>
              </w:rPr>
              <w:t xml:space="preserve">Грантовий конкурс </w:t>
            </w:r>
            <w:proofErr w:type="spellStart"/>
            <w:r w:rsidRPr="00A13EF0">
              <w:rPr>
                <w:sz w:val="24"/>
                <w:szCs w:val="24"/>
                <w:lang w:val="uk-UA"/>
              </w:rPr>
              <w:lastRenderedPageBreak/>
              <w:t>“Дбаємо</w:t>
            </w:r>
            <w:proofErr w:type="spellEnd"/>
            <w:r w:rsidRPr="00A13EF0">
              <w:rPr>
                <w:sz w:val="24"/>
                <w:szCs w:val="24"/>
                <w:lang w:val="uk-UA"/>
              </w:rPr>
              <w:t xml:space="preserve"> про тих, хто допомагає </w:t>
            </w:r>
            <w:proofErr w:type="spellStart"/>
            <w:r w:rsidRPr="00A13EF0">
              <w:rPr>
                <w:sz w:val="24"/>
                <w:szCs w:val="24"/>
                <w:lang w:val="uk-UA"/>
              </w:rPr>
              <w:t>іншим”</w:t>
            </w:r>
            <w:proofErr w:type="spellEnd"/>
          </w:p>
        </w:tc>
        <w:tc>
          <w:tcPr>
            <w:tcW w:w="1701" w:type="dxa"/>
          </w:tcPr>
          <w:p w:rsidR="00F55A0A" w:rsidRPr="00A13EF0" w:rsidRDefault="00A13EF0">
            <w:pPr>
              <w:rPr>
                <w:sz w:val="24"/>
                <w:szCs w:val="24"/>
              </w:rPr>
            </w:pPr>
            <w:r w:rsidRPr="00A13EF0">
              <w:rPr>
                <w:sz w:val="24"/>
                <w:szCs w:val="24"/>
              </w:rPr>
              <w:lastRenderedPageBreak/>
              <w:t xml:space="preserve">ІСАР </w:t>
            </w:r>
            <w:proofErr w:type="spellStart"/>
            <w:r w:rsidRPr="00A13EF0">
              <w:rPr>
                <w:sz w:val="24"/>
                <w:szCs w:val="24"/>
              </w:rPr>
              <w:t>Єднання</w:t>
            </w:r>
            <w:proofErr w:type="spellEnd"/>
          </w:p>
        </w:tc>
        <w:tc>
          <w:tcPr>
            <w:tcW w:w="1134" w:type="dxa"/>
          </w:tcPr>
          <w:p w:rsidR="00F55A0A" w:rsidRPr="00350CFA" w:rsidRDefault="00A13E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500-700тис.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грн. до 1-1,5млн.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F55A0A" w:rsidRDefault="00A13E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19.04.2023</w:t>
            </w:r>
          </w:p>
        </w:tc>
        <w:tc>
          <w:tcPr>
            <w:tcW w:w="1701" w:type="dxa"/>
          </w:tcPr>
          <w:p w:rsidR="00F55A0A" w:rsidRDefault="00A13EF0">
            <w:pPr>
              <w:rPr>
                <w:sz w:val="24"/>
                <w:szCs w:val="24"/>
                <w:lang w:val="uk-UA"/>
              </w:rPr>
            </w:pPr>
            <w:r w:rsidRPr="00A13EF0">
              <w:rPr>
                <w:sz w:val="24"/>
                <w:szCs w:val="24"/>
                <w:lang w:val="uk-UA"/>
              </w:rPr>
              <w:t>громадські організації</w:t>
            </w:r>
          </w:p>
        </w:tc>
        <w:tc>
          <w:tcPr>
            <w:tcW w:w="1701" w:type="dxa"/>
          </w:tcPr>
          <w:p w:rsidR="00F55A0A" w:rsidRPr="00350CFA" w:rsidRDefault="00A13EF0">
            <w:pPr>
              <w:rPr>
                <w:sz w:val="24"/>
                <w:szCs w:val="24"/>
                <w:lang w:val="uk-UA"/>
              </w:rPr>
            </w:pPr>
            <w:r w:rsidRPr="00A13EF0">
              <w:rPr>
                <w:sz w:val="24"/>
                <w:szCs w:val="24"/>
                <w:lang w:val="uk-UA"/>
              </w:rPr>
              <w:t xml:space="preserve">підтримка організацій, </w:t>
            </w:r>
            <w:r w:rsidRPr="00A13EF0">
              <w:rPr>
                <w:sz w:val="24"/>
                <w:szCs w:val="24"/>
                <w:lang w:val="uk-UA"/>
              </w:rPr>
              <w:lastRenderedPageBreak/>
              <w:t>які працюють в гуманітарній сфері і допомагають людям в умовах війни</w:t>
            </w:r>
          </w:p>
        </w:tc>
        <w:tc>
          <w:tcPr>
            <w:tcW w:w="1950" w:type="dxa"/>
          </w:tcPr>
          <w:p w:rsidR="00F55A0A" w:rsidRPr="004C1F4B" w:rsidRDefault="004F641F">
            <w:pPr>
              <w:rPr>
                <w:sz w:val="24"/>
                <w:szCs w:val="24"/>
                <w:lang w:val="uk-UA"/>
              </w:rPr>
            </w:pPr>
            <w:hyperlink r:id="rId11" w:history="1">
              <w:r w:rsidR="00A13EF0" w:rsidRPr="004C1F4B">
                <w:rPr>
                  <w:rStyle w:val="a4"/>
                  <w:sz w:val="24"/>
                  <w:szCs w:val="24"/>
                </w:rPr>
                <w:t>https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A13EF0" w:rsidRPr="004C1F4B">
                <w:rPr>
                  <w:rStyle w:val="a4"/>
                  <w:sz w:val="24"/>
                  <w:szCs w:val="24"/>
                </w:rPr>
                <w:t>ednannia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A13EF0" w:rsidRPr="004C1F4B">
                <w:rPr>
                  <w:rStyle w:val="a4"/>
                  <w:sz w:val="24"/>
                  <w:szCs w:val="24"/>
                </w:rPr>
                <w:t>ua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/181-</w:t>
              </w:r>
              <w:r w:rsidR="00A13EF0" w:rsidRPr="004C1F4B">
                <w:rPr>
                  <w:rStyle w:val="a4"/>
                  <w:sz w:val="24"/>
                  <w:szCs w:val="24"/>
                </w:rPr>
                <w:lastRenderedPageBreak/>
                <w:t>contests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/12458-</w:t>
              </w:r>
              <w:r w:rsidR="00A13EF0" w:rsidRPr="004C1F4B">
                <w:rPr>
                  <w:rStyle w:val="a4"/>
                  <w:sz w:val="24"/>
                  <w:szCs w:val="24"/>
                </w:rPr>
                <w:t>grantovij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konkurs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dbaemo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pro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tikh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khto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dopomagae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A13EF0" w:rsidRPr="004C1F4B">
                <w:rPr>
                  <w:rStyle w:val="a4"/>
                  <w:sz w:val="24"/>
                  <w:szCs w:val="24"/>
                </w:rPr>
                <w:t>inshim</w:t>
              </w:r>
              <w:proofErr w:type="spellEnd"/>
            </w:hyperlink>
          </w:p>
        </w:tc>
      </w:tr>
      <w:tr w:rsidR="00F55A0A" w:rsidRPr="00F55A0A" w:rsidTr="00F5413E">
        <w:tc>
          <w:tcPr>
            <w:tcW w:w="1809" w:type="dxa"/>
          </w:tcPr>
          <w:p w:rsidR="00F55A0A" w:rsidRPr="00A13EF0" w:rsidRDefault="004C1F4B" w:rsidP="0099725E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lastRenderedPageBreak/>
              <w:t xml:space="preserve">Конкурс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“Інноваційні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лабораторії”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 xml:space="preserve"> 2023 програми ЄС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“Креативна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Європа”</w:t>
            </w:r>
            <w:proofErr w:type="spellEnd"/>
          </w:p>
        </w:tc>
        <w:tc>
          <w:tcPr>
            <w:tcW w:w="1701" w:type="dxa"/>
          </w:tcPr>
          <w:p w:rsidR="00F55A0A" w:rsidRPr="00A13EF0" w:rsidRDefault="004C1F4B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 xml:space="preserve">ЄС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“Креативна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Європа”</w:t>
            </w:r>
            <w:proofErr w:type="spellEnd"/>
          </w:p>
        </w:tc>
        <w:tc>
          <w:tcPr>
            <w:tcW w:w="1134" w:type="dxa"/>
          </w:tcPr>
          <w:p w:rsidR="00F55A0A" w:rsidRPr="00350CFA" w:rsidRDefault="004C1F4B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>конкурентне фінансування</w:t>
            </w:r>
          </w:p>
        </w:tc>
        <w:tc>
          <w:tcPr>
            <w:tcW w:w="851" w:type="dxa"/>
          </w:tcPr>
          <w:p w:rsidR="00F55A0A" w:rsidRDefault="004C1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20.04.2023</w:t>
            </w:r>
          </w:p>
        </w:tc>
        <w:tc>
          <w:tcPr>
            <w:tcW w:w="1701" w:type="dxa"/>
          </w:tcPr>
          <w:p w:rsidR="00F55A0A" w:rsidRDefault="004C1F4B">
            <w:pPr>
              <w:rPr>
                <w:sz w:val="24"/>
                <w:szCs w:val="24"/>
                <w:lang w:val="uk-UA"/>
              </w:rPr>
            </w:pPr>
            <w:proofErr w:type="spellStart"/>
            <w:r w:rsidRPr="004C1F4B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>, юридичні особи</w:t>
            </w:r>
          </w:p>
        </w:tc>
        <w:tc>
          <w:tcPr>
            <w:tcW w:w="1701" w:type="dxa"/>
          </w:tcPr>
          <w:p w:rsidR="00F55A0A" w:rsidRPr="00350CFA" w:rsidRDefault="004C1F4B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>культурні та креативні сектори</w:t>
            </w:r>
          </w:p>
        </w:tc>
        <w:tc>
          <w:tcPr>
            <w:tcW w:w="1950" w:type="dxa"/>
          </w:tcPr>
          <w:p w:rsidR="00F55A0A" w:rsidRPr="004C1F4B" w:rsidRDefault="004F641F">
            <w:pPr>
              <w:rPr>
                <w:sz w:val="24"/>
                <w:szCs w:val="24"/>
                <w:lang w:val="uk-UA"/>
              </w:rPr>
            </w:pPr>
            <w:hyperlink r:id="rId12" w:history="1">
              <w:r w:rsidR="004C1F4B" w:rsidRPr="004C1F4B">
                <w:rPr>
                  <w:rStyle w:val="a4"/>
                  <w:sz w:val="24"/>
                  <w:szCs w:val="24"/>
                </w:rPr>
                <w:t>https://www.prostir.ua/?grants=konkurs-innovatsijni-laboratoriji-2023-prohramy-es-kreatyvna-evropa</w:t>
              </w:r>
            </w:hyperlink>
            <w:r w:rsidR="004C1F4B" w:rsidRPr="004C1F4B">
              <w:rPr>
                <w:sz w:val="24"/>
                <w:szCs w:val="24"/>
              </w:rPr>
              <w:t xml:space="preserve"> </w:t>
            </w:r>
            <w:r w:rsidR="004C1F4B" w:rsidRPr="004C1F4B">
              <w:rPr>
                <w:sz w:val="24"/>
                <w:szCs w:val="24"/>
                <w:lang w:val="uk-UA"/>
              </w:rPr>
              <w:t xml:space="preserve">або </w:t>
            </w:r>
            <w:hyperlink r:id="rId13" w:history="1">
              <w:r w:rsidR="004C1F4B" w:rsidRPr="004C1F4B">
                <w:rPr>
                  <w:rStyle w:val="a4"/>
                  <w:sz w:val="24"/>
                  <w:szCs w:val="24"/>
                  <w:lang w:val="uk-UA"/>
                </w:rPr>
                <w:t>https://houseofeurope.org.ua/opportunity/475</w:t>
              </w:r>
            </w:hyperlink>
          </w:p>
        </w:tc>
      </w:tr>
      <w:tr w:rsidR="00F55A0A" w:rsidRPr="00F55A0A" w:rsidTr="00F5413E">
        <w:tc>
          <w:tcPr>
            <w:tcW w:w="1809" w:type="dxa"/>
          </w:tcPr>
          <w:p w:rsidR="00F55A0A" w:rsidRPr="00A13EF0" w:rsidRDefault="005F4E50" w:rsidP="0099725E">
            <w:pPr>
              <w:rPr>
                <w:sz w:val="24"/>
                <w:szCs w:val="24"/>
                <w:lang w:val="uk-UA"/>
              </w:rPr>
            </w:pPr>
            <w:r w:rsidRPr="005F4E50">
              <w:rPr>
                <w:sz w:val="24"/>
                <w:szCs w:val="24"/>
                <w:lang w:val="uk-UA"/>
              </w:rPr>
              <w:t xml:space="preserve">Грант на власну справу в рамках програми </w:t>
            </w:r>
            <w:proofErr w:type="spellStart"/>
            <w:r w:rsidRPr="005F4E50">
              <w:rPr>
                <w:sz w:val="24"/>
                <w:szCs w:val="24"/>
                <w:lang w:val="uk-UA"/>
              </w:rPr>
              <w:t>“єРобота”</w:t>
            </w:r>
            <w:proofErr w:type="spellEnd"/>
          </w:p>
        </w:tc>
        <w:tc>
          <w:tcPr>
            <w:tcW w:w="1701" w:type="dxa"/>
          </w:tcPr>
          <w:p w:rsidR="00F55A0A" w:rsidRPr="00A13EF0" w:rsidRDefault="005F4E50">
            <w:pPr>
              <w:rPr>
                <w:sz w:val="24"/>
                <w:szCs w:val="24"/>
                <w:lang w:val="uk-UA"/>
              </w:rPr>
            </w:pPr>
            <w:r w:rsidRPr="005F4E50">
              <w:rPr>
                <w:sz w:val="24"/>
                <w:szCs w:val="24"/>
                <w:lang w:val="uk-UA"/>
              </w:rPr>
              <w:t>Державний центр зайнятості та уповноважений банк (Ощадбанк)</w:t>
            </w:r>
          </w:p>
        </w:tc>
        <w:tc>
          <w:tcPr>
            <w:tcW w:w="1134" w:type="dxa"/>
          </w:tcPr>
          <w:p w:rsidR="00F55A0A" w:rsidRPr="00350CFA" w:rsidRDefault="005F4E50">
            <w:pPr>
              <w:rPr>
                <w:sz w:val="24"/>
                <w:szCs w:val="24"/>
                <w:lang w:val="uk-UA"/>
              </w:rPr>
            </w:pPr>
            <w:r w:rsidRPr="005F4E50">
              <w:rPr>
                <w:sz w:val="24"/>
                <w:szCs w:val="24"/>
                <w:lang w:val="uk-UA"/>
              </w:rPr>
              <w:t xml:space="preserve">від 50 тис. </w:t>
            </w:r>
            <w:proofErr w:type="spellStart"/>
            <w:r w:rsidRPr="005F4E50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5F4E50">
              <w:rPr>
                <w:sz w:val="24"/>
                <w:szCs w:val="24"/>
                <w:lang w:val="uk-UA"/>
              </w:rPr>
              <w:t xml:space="preserve"> до 250 тис. </w:t>
            </w:r>
            <w:proofErr w:type="spellStart"/>
            <w:r w:rsidRPr="005F4E50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F55A0A" w:rsidRDefault="005F4E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1701" w:type="dxa"/>
          </w:tcPr>
          <w:p w:rsidR="00F55A0A" w:rsidRDefault="005F4E50">
            <w:pPr>
              <w:rPr>
                <w:sz w:val="24"/>
                <w:szCs w:val="24"/>
                <w:lang w:val="uk-UA"/>
              </w:rPr>
            </w:pPr>
            <w:proofErr w:type="spellStart"/>
            <w:r w:rsidRPr="005F4E50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5F4E50">
              <w:rPr>
                <w:sz w:val="24"/>
                <w:szCs w:val="24"/>
                <w:lang w:val="uk-UA"/>
              </w:rPr>
              <w:t xml:space="preserve"> або юридичні особи</w:t>
            </w:r>
          </w:p>
        </w:tc>
        <w:tc>
          <w:tcPr>
            <w:tcW w:w="1701" w:type="dxa"/>
          </w:tcPr>
          <w:p w:rsidR="00F55A0A" w:rsidRPr="00350CFA" w:rsidRDefault="005F4E50">
            <w:pPr>
              <w:rPr>
                <w:sz w:val="24"/>
                <w:szCs w:val="24"/>
                <w:lang w:val="uk-UA"/>
              </w:rPr>
            </w:pPr>
            <w:r w:rsidRPr="005F4E50">
              <w:rPr>
                <w:sz w:val="24"/>
                <w:szCs w:val="24"/>
                <w:lang w:val="uk-UA"/>
              </w:rPr>
              <w:t>підприємці (для відкриття, наприклад, салону краси, ательє, СТО, кав’ярні тощо)</w:t>
            </w:r>
          </w:p>
        </w:tc>
        <w:tc>
          <w:tcPr>
            <w:tcW w:w="1950" w:type="dxa"/>
          </w:tcPr>
          <w:p w:rsidR="00F55A0A" w:rsidRPr="005F4E50" w:rsidRDefault="004F641F">
            <w:pPr>
              <w:rPr>
                <w:sz w:val="24"/>
                <w:szCs w:val="24"/>
                <w:lang w:val="uk-UA"/>
              </w:rPr>
            </w:pPr>
            <w:hyperlink r:id="rId14" w:history="1">
              <w:r w:rsidR="005F4E50" w:rsidRPr="005F4E50">
                <w:rPr>
                  <w:rStyle w:val="a4"/>
                  <w:sz w:val="24"/>
                  <w:szCs w:val="24"/>
                  <w:lang w:val="uk-UA"/>
                </w:rPr>
                <w:t>https://business.diia.gov.ua/marketplace/finansuvanna/grant-programs/98391151-181e-40e0-b7d0-1d49715c3ab3</w:t>
              </w:r>
            </w:hyperlink>
            <w:r w:rsidR="005F4E50" w:rsidRPr="005F4E50">
              <w:rPr>
                <w:rStyle w:val="a5"/>
                <w:color w:val="000000" w:themeColor="text1"/>
                <w:sz w:val="24"/>
                <w:szCs w:val="24"/>
                <w:lang w:val="uk-UA"/>
              </w:rPr>
              <w:t xml:space="preserve"> або </w:t>
            </w:r>
            <w:hyperlink r:id="rId15" w:history="1">
              <w:r w:rsidR="005F4E50" w:rsidRPr="005F4E50">
                <w:rPr>
                  <w:rStyle w:val="a4"/>
                  <w:sz w:val="24"/>
                  <w:szCs w:val="24"/>
                  <w:lang w:val="uk-UA"/>
                </w:rPr>
                <w:t>https://diia.gov.ua/services/grant-na-vlasnu-spravu</w:t>
              </w:r>
            </w:hyperlink>
          </w:p>
        </w:tc>
      </w:tr>
      <w:tr w:rsidR="00B15D88" w:rsidRPr="00F55A0A" w:rsidTr="00F5413E">
        <w:tc>
          <w:tcPr>
            <w:tcW w:w="1809" w:type="dxa"/>
          </w:tcPr>
          <w:p w:rsidR="00B15D88" w:rsidRPr="00A13EF0" w:rsidRDefault="00B15D88" w:rsidP="0099725E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Інформаційний розділ для ветеранів про всі можливості підприємництва.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Дія.Бізнес</w:t>
            </w:r>
            <w:proofErr w:type="spellEnd"/>
          </w:p>
        </w:tc>
        <w:tc>
          <w:tcPr>
            <w:tcW w:w="1701" w:type="dxa"/>
          </w:tcPr>
          <w:p w:rsidR="00B15D88" w:rsidRPr="00A13EF0" w:rsidRDefault="00437DBB" w:rsidP="00B15D88">
            <w:pPr>
              <w:rPr>
                <w:sz w:val="24"/>
                <w:szCs w:val="24"/>
                <w:lang w:val="uk-UA"/>
              </w:rPr>
            </w:pPr>
            <w:r w:rsidRPr="00437DBB">
              <w:rPr>
                <w:sz w:val="24"/>
                <w:szCs w:val="24"/>
                <w:lang w:val="uk-UA"/>
              </w:rPr>
              <w:t xml:space="preserve">ДУ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“Офіс</w:t>
            </w:r>
            <w:proofErr w:type="spellEnd"/>
            <w:r w:rsidRPr="00437DBB">
              <w:rPr>
                <w:sz w:val="24"/>
                <w:szCs w:val="24"/>
                <w:lang w:val="uk-UA"/>
              </w:rPr>
              <w:t xml:space="preserve"> з розвитку підприємництва та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експорту”</w:t>
            </w:r>
            <w:proofErr w:type="spellEnd"/>
          </w:p>
        </w:tc>
        <w:tc>
          <w:tcPr>
            <w:tcW w:w="1134" w:type="dxa"/>
          </w:tcPr>
          <w:p w:rsidR="00B15D88" w:rsidRPr="00B15D88" w:rsidRDefault="00B15D88" w:rsidP="00C24710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консультації, у т.ч. щодо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B15D88">
              <w:rPr>
                <w:sz w:val="24"/>
                <w:szCs w:val="24"/>
                <w:lang w:val="uk-UA"/>
              </w:rPr>
              <w:t>, грантових</w:t>
            </w:r>
          </w:p>
          <w:p w:rsidR="00B15D88" w:rsidRPr="00A13EF0" w:rsidRDefault="00B15D88" w:rsidP="00C24710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програм тощо</w:t>
            </w:r>
          </w:p>
        </w:tc>
        <w:tc>
          <w:tcPr>
            <w:tcW w:w="851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ветерани та їх сім’ї</w:t>
            </w:r>
          </w:p>
        </w:tc>
        <w:tc>
          <w:tcPr>
            <w:tcW w:w="1701" w:type="dxa"/>
          </w:tcPr>
          <w:p w:rsidR="00B15D88" w:rsidRPr="00350CFA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розвиток та підтримка ветеранського підприємництва</w:t>
            </w:r>
          </w:p>
        </w:tc>
        <w:tc>
          <w:tcPr>
            <w:tcW w:w="1950" w:type="dxa"/>
          </w:tcPr>
          <w:p w:rsidR="00B15D88" w:rsidRPr="00B15D88" w:rsidRDefault="004F641F">
            <w:pPr>
              <w:rPr>
                <w:sz w:val="24"/>
                <w:szCs w:val="24"/>
                <w:lang w:val="uk-UA"/>
              </w:rPr>
            </w:pPr>
            <w:hyperlink r:id="rId16" w:history="1">
              <w:r w:rsidR="00B15D88" w:rsidRPr="00B15D88">
                <w:rPr>
                  <w:rStyle w:val="a4"/>
                  <w:sz w:val="24"/>
                  <w:szCs w:val="24"/>
                </w:rPr>
                <w:t>https://business.diia.gov.ua/veteran-business?fbclid=IwAR0xS80JjeyDmgYDyuA5dnl_bFmle1t1KMtcEcGd9dn9soH0ogs4WszBKDk</w:t>
              </w:r>
            </w:hyperlink>
            <w:r w:rsidR="00B15D88" w:rsidRPr="00B15D88">
              <w:rPr>
                <w:sz w:val="24"/>
                <w:szCs w:val="24"/>
                <w:lang w:val="uk-UA"/>
              </w:rPr>
              <w:t xml:space="preserve"> </w:t>
            </w:r>
            <w:r w:rsidR="00B15D88" w:rsidRPr="00B15D88">
              <w:rPr>
                <w:rStyle w:val="a5"/>
                <w:color w:val="000000" w:themeColor="text1"/>
                <w:sz w:val="24"/>
                <w:szCs w:val="24"/>
                <w:lang w:val="uk-UA"/>
              </w:rPr>
              <w:t xml:space="preserve"> або </w:t>
            </w:r>
            <w:hyperlink r:id="rId17" w:history="1">
              <w:r w:rsidR="00B15D88" w:rsidRPr="00B15D88">
                <w:rPr>
                  <w:rStyle w:val="a4"/>
                  <w:sz w:val="24"/>
                  <w:szCs w:val="24"/>
                  <w:lang w:val="uk-UA"/>
                </w:rPr>
                <w:t>https://www.facebook.com/EEPO.Ukraine</w:t>
              </w:r>
            </w:hyperlink>
          </w:p>
        </w:tc>
      </w:tr>
      <w:tr w:rsidR="00B15D88" w:rsidRPr="00982318" w:rsidTr="00F5413E">
        <w:tc>
          <w:tcPr>
            <w:tcW w:w="1809" w:type="dxa"/>
          </w:tcPr>
          <w:p w:rsidR="00B15D88" w:rsidRPr="00A13EF0" w:rsidRDefault="00FC7FB4" w:rsidP="0099725E">
            <w:pPr>
              <w:rPr>
                <w:sz w:val="24"/>
                <w:szCs w:val="24"/>
                <w:lang w:val="uk-UA"/>
              </w:rPr>
            </w:pPr>
            <w:r w:rsidRPr="00FC7FB4">
              <w:rPr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FC7FB4">
              <w:rPr>
                <w:sz w:val="24"/>
                <w:szCs w:val="24"/>
                <w:lang w:val="uk-UA"/>
              </w:rPr>
              <w:t>“Бізнес-міст”</w:t>
            </w:r>
            <w:proofErr w:type="spellEnd"/>
          </w:p>
        </w:tc>
        <w:tc>
          <w:tcPr>
            <w:tcW w:w="1701" w:type="dxa"/>
          </w:tcPr>
          <w:p w:rsidR="00B15D88" w:rsidRPr="00A13EF0" w:rsidRDefault="000B5765">
            <w:pPr>
              <w:rPr>
                <w:sz w:val="24"/>
                <w:szCs w:val="24"/>
                <w:lang w:val="uk-UA"/>
              </w:rPr>
            </w:pPr>
            <w:r w:rsidRPr="000B5765">
              <w:rPr>
                <w:sz w:val="24"/>
                <w:szCs w:val="24"/>
                <w:lang w:val="uk-UA"/>
              </w:rPr>
              <w:t>Європейська Комісія</w:t>
            </w:r>
          </w:p>
        </w:tc>
        <w:tc>
          <w:tcPr>
            <w:tcW w:w="1134" w:type="dxa"/>
          </w:tcPr>
          <w:p w:rsidR="00B15D88" w:rsidRPr="00350CFA" w:rsidRDefault="000B5765">
            <w:pPr>
              <w:rPr>
                <w:sz w:val="24"/>
                <w:szCs w:val="24"/>
                <w:lang w:val="uk-UA"/>
              </w:rPr>
            </w:pPr>
            <w:r w:rsidRPr="000B5765">
              <w:rPr>
                <w:sz w:val="24"/>
                <w:szCs w:val="24"/>
                <w:lang w:val="uk-UA"/>
              </w:rPr>
              <w:t>до 2,5 тис. євро</w:t>
            </w:r>
          </w:p>
        </w:tc>
        <w:tc>
          <w:tcPr>
            <w:tcW w:w="851" w:type="dxa"/>
          </w:tcPr>
          <w:p w:rsidR="00B15D88" w:rsidRDefault="00FC7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27.04.2023</w:t>
            </w:r>
          </w:p>
        </w:tc>
        <w:tc>
          <w:tcPr>
            <w:tcW w:w="1701" w:type="dxa"/>
          </w:tcPr>
          <w:p w:rsidR="00B15D88" w:rsidRDefault="00FC7FB4">
            <w:pPr>
              <w:rPr>
                <w:sz w:val="24"/>
                <w:szCs w:val="24"/>
                <w:lang w:val="uk-UA"/>
              </w:rPr>
            </w:pPr>
            <w:r w:rsidRPr="00FC7FB4">
              <w:rPr>
                <w:sz w:val="24"/>
                <w:szCs w:val="24"/>
                <w:lang w:val="uk-UA"/>
              </w:rPr>
              <w:t>українські МСП, які базуються в Україні або переміщені до країн ЄС</w:t>
            </w:r>
          </w:p>
        </w:tc>
        <w:tc>
          <w:tcPr>
            <w:tcW w:w="1701" w:type="dxa"/>
          </w:tcPr>
          <w:p w:rsidR="00B15D88" w:rsidRPr="00350CFA" w:rsidRDefault="00FC7FB4">
            <w:pPr>
              <w:rPr>
                <w:sz w:val="24"/>
                <w:szCs w:val="24"/>
                <w:lang w:val="uk-UA"/>
              </w:rPr>
            </w:pPr>
            <w:r w:rsidRPr="00FC7FB4">
              <w:rPr>
                <w:sz w:val="24"/>
                <w:szCs w:val="24"/>
                <w:lang w:val="uk-UA"/>
              </w:rPr>
              <w:t>вихід на альтернативні ринки</w:t>
            </w:r>
          </w:p>
        </w:tc>
        <w:tc>
          <w:tcPr>
            <w:tcW w:w="1950" w:type="dxa"/>
          </w:tcPr>
          <w:p w:rsidR="000B5765" w:rsidRPr="000B5765" w:rsidRDefault="004F641F" w:rsidP="000B5765">
            <w:pPr>
              <w:pStyle w:val="a6"/>
              <w:spacing w:before="0" w:beforeAutospacing="0" w:after="0" w:afterAutospacing="0" w:line="228" w:lineRule="auto"/>
              <w:rPr>
                <w:bCs/>
                <w:color w:val="050505"/>
                <w:lang w:val="uk-UA"/>
              </w:rPr>
            </w:pPr>
            <w:hyperlink r:id="rId18" w:history="1">
              <w:r w:rsidR="000B5765" w:rsidRPr="000B5765">
                <w:rPr>
                  <w:rStyle w:val="a4"/>
                  <w:lang w:val="uk-UA"/>
                </w:rPr>
                <w:t>https://euprostir.org.ua/opportunities/211158</w:t>
              </w:r>
            </w:hyperlink>
            <w:r w:rsidR="000B5765" w:rsidRPr="000B5765">
              <w:rPr>
                <w:bCs/>
                <w:color w:val="050505"/>
                <w:lang w:val="uk-UA"/>
              </w:rPr>
              <w:t xml:space="preserve">, </w:t>
            </w:r>
          </w:p>
          <w:p w:rsidR="000B5765" w:rsidRPr="000B5765" w:rsidRDefault="004F641F" w:rsidP="000B5765">
            <w:pPr>
              <w:pStyle w:val="a6"/>
              <w:spacing w:before="0" w:beforeAutospacing="0" w:after="0" w:afterAutospacing="0" w:line="228" w:lineRule="auto"/>
              <w:rPr>
                <w:rStyle w:val="a4"/>
                <w:lang w:val="uk-UA"/>
              </w:rPr>
            </w:pPr>
            <w:hyperlink r:id="rId19" w:history="1">
              <w:proofErr w:type="spellStart"/>
              <w:r w:rsidR="000B5765" w:rsidRPr="000B5765">
                <w:rPr>
                  <w:rStyle w:val="a4"/>
                  <w:lang w:val="uk-UA"/>
                </w:rPr>
                <w:t>Support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to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Ukrainian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companies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to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integrate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into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the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Single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Market</w:t>
              </w:r>
              <w:proofErr w:type="spellEnd"/>
            </w:hyperlink>
          </w:p>
          <w:p w:rsidR="00B15D88" w:rsidRPr="00A13EF0" w:rsidRDefault="000B5765" w:rsidP="000B5765">
            <w:pPr>
              <w:rPr>
                <w:lang w:val="uk-UA"/>
              </w:rPr>
            </w:pPr>
            <w:r w:rsidRPr="000B5765">
              <w:rPr>
                <w:rStyle w:val="a4"/>
                <w:sz w:val="24"/>
                <w:szCs w:val="24"/>
                <w:lang w:val="uk-UA"/>
              </w:rPr>
              <w:t>TOPIC ID: SMP-COSME-2023-SMEUA-01</w:t>
            </w:r>
          </w:p>
        </w:tc>
      </w:tr>
      <w:tr w:rsidR="00B15D88" w:rsidRPr="00982318" w:rsidTr="00F5413E">
        <w:tc>
          <w:tcPr>
            <w:tcW w:w="1809" w:type="dxa"/>
          </w:tcPr>
          <w:p w:rsidR="00B15D88" w:rsidRPr="00A13EF0" w:rsidRDefault="001E0294" w:rsidP="0099725E">
            <w:pPr>
              <w:rPr>
                <w:sz w:val="24"/>
                <w:szCs w:val="24"/>
                <w:lang w:val="uk-UA"/>
              </w:rPr>
            </w:pPr>
            <w:r w:rsidRPr="001E0294">
              <w:rPr>
                <w:sz w:val="24"/>
                <w:szCs w:val="24"/>
                <w:lang w:val="uk-UA"/>
              </w:rPr>
              <w:t xml:space="preserve">Національний конкурс </w:t>
            </w:r>
            <w:proofErr w:type="spellStart"/>
            <w:r w:rsidRPr="001E0294">
              <w:rPr>
                <w:sz w:val="24"/>
                <w:szCs w:val="24"/>
                <w:lang w:val="uk-UA"/>
              </w:rPr>
              <w:t>“Благодійна</w:t>
            </w:r>
            <w:proofErr w:type="spellEnd"/>
            <w:r w:rsidRPr="001E0294">
              <w:rPr>
                <w:sz w:val="24"/>
                <w:szCs w:val="24"/>
                <w:lang w:val="uk-UA"/>
              </w:rPr>
              <w:t xml:space="preserve"> </w:t>
            </w:r>
            <w:r w:rsidRPr="001E0294">
              <w:rPr>
                <w:sz w:val="24"/>
                <w:szCs w:val="24"/>
                <w:lang w:val="uk-UA"/>
              </w:rPr>
              <w:lastRenderedPageBreak/>
              <w:t>Україна-2022”</w:t>
            </w:r>
          </w:p>
        </w:tc>
        <w:tc>
          <w:tcPr>
            <w:tcW w:w="1701" w:type="dxa"/>
          </w:tcPr>
          <w:p w:rsidR="00B15D88" w:rsidRPr="00A13EF0" w:rsidRDefault="002F4958">
            <w:pPr>
              <w:rPr>
                <w:sz w:val="24"/>
                <w:szCs w:val="24"/>
                <w:lang w:val="uk-UA"/>
              </w:rPr>
            </w:pPr>
            <w:r w:rsidRPr="002F4958">
              <w:rPr>
                <w:sz w:val="24"/>
                <w:szCs w:val="24"/>
                <w:lang w:val="uk-UA"/>
              </w:rPr>
              <w:lastRenderedPageBreak/>
              <w:t xml:space="preserve">Всеукраїнська благодійна організація </w:t>
            </w:r>
            <w:proofErr w:type="spellStart"/>
            <w:r w:rsidRPr="002F4958">
              <w:rPr>
                <w:sz w:val="24"/>
                <w:szCs w:val="24"/>
                <w:lang w:val="uk-UA"/>
              </w:rPr>
              <w:lastRenderedPageBreak/>
              <w:t>“Асоціація</w:t>
            </w:r>
            <w:proofErr w:type="spellEnd"/>
            <w:r w:rsidRPr="002F4958">
              <w:rPr>
                <w:sz w:val="24"/>
                <w:szCs w:val="24"/>
                <w:lang w:val="uk-UA"/>
              </w:rPr>
              <w:t xml:space="preserve"> благодійників </w:t>
            </w:r>
            <w:proofErr w:type="spellStart"/>
            <w:r w:rsidRPr="002F4958">
              <w:rPr>
                <w:sz w:val="24"/>
                <w:szCs w:val="24"/>
                <w:lang w:val="uk-UA"/>
              </w:rPr>
              <w:t>України”</w:t>
            </w:r>
            <w:proofErr w:type="spellEnd"/>
          </w:p>
        </w:tc>
        <w:tc>
          <w:tcPr>
            <w:tcW w:w="1134" w:type="dxa"/>
          </w:tcPr>
          <w:p w:rsidR="00B15D88" w:rsidRPr="00350CFA" w:rsidRDefault="001E0294">
            <w:pPr>
              <w:rPr>
                <w:sz w:val="24"/>
                <w:szCs w:val="24"/>
                <w:lang w:val="uk-UA"/>
              </w:rPr>
            </w:pPr>
            <w:r w:rsidRPr="001E0294">
              <w:rPr>
                <w:sz w:val="24"/>
                <w:szCs w:val="24"/>
                <w:lang w:val="uk-UA"/>
              </w:rPr>
              <w:lastRenderedPageBreak/>
              <w:t>диплом та унікальн</w:t>
            </w:r>
            <w:r w:rsidRPr="001E0294">
              <w:rPr>
                <w:sz w:val="24"/>
                <w:szCs w:val="24"/>
                <w:lang w:val="uk-UA"/>
              </w:rPr>
              <w:lastRenderedPageBreak/>
              <w:t xml:space="preserve">а бурштинова статуетка </w:t>
            </w:r>
            <w:proofErr w:type="spellStart"/>
            <w:r w:rsidRPr="001E0294">
              <w:rPr>
                <w:sz w:val="24"/>
                <w:szCs w:val="24"/>
                <w:lang w:val="uk-UA"/>
              </w:rPr>
              <w:t>“Ангел</w:t>
            </w:r>
            <w:proofErr w:type="spellEnd"/>
            <w:r w:rsidRPr="001E02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294">
              <w:rPr>
                <w:sz w:val="24"/>
                <w:szCs w:val="24"/>
                <w:lang w:val="uk-UA"/>
              </w:rPr>
              <w:t>добра”</w:t>
            </w:r>
            <w:proofErr w:type="spellEnd"/>
          </w:p>
        </w:tc>
        <w:tc>
          <w:tcPr>
            <w:tcW w:w="851" w:type="dxa"/>
          </w:tcPr>
          <w:p w:rsidR="00B15D88" w:rsidRDefault="001E02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30.04.2023</w:t>
            </w:r>
          </w:p>
        </w:tc>
        <w:tc>
          <w:tcPr>
            <w:tcW w:w="1701" w:type="dxa"/>
          </w:tcPr>
          <w:p w:rsidR="00B15D88" w:rsidRDefault="002F4958">
            <w:pPr>
              <w:rPr>
                <w:sz w:val="24"/>
                <w:szCs w:val="24"/>
                <w:lang w:val="uk-UA"/>
              </w:rPr>
            </w:pPr>
            <w:r w:rsidRPr="002F4958">
              <w:rPr>
                <w:sz w:val="24"/>
                <w:szCs w:val="24"/>
                <w:lang w:val="uk-UA"/>
              </w:rPr>
              <w:t xml:space="preserve">благодійники/волонтери, волонтерські, </w:t>
            </w:r>
            <w:r w:rsidRPr="002F4958">
              <w:rPr>
                <w:sz w:val="24"/>
                <w:szCs w:val="24"/>
                <w:lang w:val="uk-UA"/>
              </w:rPr>
              <w:lastRenderedPageBreak/>
              <w:t>благодійні та громадські організації, молодіжні об’єднання, представники медіа, соціально відповідальний бізнес</w:t>
            </w:r>
          </w:p>
        </w:tc>
        <w:tc>
          <w:tcPr>
            <w:tcW w:w="1701" w:type="dxa"/>
          </w:tcPr>
          <w:p w:rsidR="00B15D88" w:rsidRPr="00350CFA" w:rsidRDefault="002F4958">
            <w:pPr>
              <w:rPr>
                <w:sz w:val="24"/>
                <w:szCs w:val="24"/>
                <w:lang w:val="uk-UA"/>
              </w:rPr>
            </w:pPr>
            <w:r w:rsidRPr="002F4958">
              <w:rPr>
                <w:sz w:val="24"/>
                <w:szCs w:val="24"/>
                <w:lang w:val="uk-UA"/>
              </w:rPr>
              <w:lastRenderedPageBreak/>
              <w:t xml:space="preserve">вирішення актуальних суспільних </w:t>
            </w:r>
            <w:r w:rsidRPr="002F4958">
              <w:rPr>
                <w:sz w:val="24"/>
                <w:szCs w:val="24"/>
                <w:lang w:val="uk-UA"/>
              </w:rPr>
              <w:lastRenderedPageBreak/>
              <w:t>проблем</w:t>
            </w:r>
          </w:p>
        </w:tc>
        <w:tc>
          <w:tcPr>
            <w:tcW w:w="1950" w:type="dxa"/>
          </w:tcPr>
          <w:p w:rsidR="00B15D88" w:rsidRDefault="004F641F">
            <w:pPr>
              <w:rPr>
                <w:lang w:val="uk-UA"/>
              </w:rPr>
            </w:pPr>
            <w:hyperlink r:id="rId20" w:history="1">
              <w:r w:rsidR="001E0294" w:rsidRPr="004D02C3">
                <w:rPr>
                  <w:rStyle w:val="a4"/>
                  <w:lang w:val="uk-UA"/>
                </w:rPr>
                <w:t>https://blagoukraine.org/news/blago_ukraina</w:t>
              </w:r>
              <w:r w:rsidR="001E0294" w:rsidRPr="004D02C3">
                <w:rPr>
                  <w:rStyle w:val="a4"/>
                  <w:lang w:val="uk-UA"/>
                </w:rPr>
                <w:lastRenderedPageBreak/>
                <w:t>_2022-1047.html</w:t>
              </w:r>
            </w:hyperlink>
          </w:p>
          <w:p w:rsidR="001E0294" w:rsidRPr="00A13EF0" w:rsidRDefault="001E0294">
            <w:pPr>
              <w:rPr>
                <w:lang w:val="uk-UA"/>
              </w:rPr>
            </w:pPr>
          </w:p>
        </w:tc>
      </w:tr>
      <w:tr w:rsidR="00B15D88" w:rsidRPr="00F55A0A" w:rsidTr="00F5413E">
        <w:tc>
          <w:tcPr>
            <w:tcW w:w="1809" w:type="dxa"/>
          </w:tcPr>
          <w:p w:rsidR="00B15D88" w:rsidRPr="00A13EF0" w:rsidRDefault="00C20A75" w:rsidP="0099725E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lastRenderedPageBreak/>
              <w:t xml:space="preserve">Навчання роботі з інструментами, що замінюють ручну працю в сільському господарстві, та надання доступу до цих інструментів для кінцевих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бенефіціарів</w:t>
            </w:r>
            <w:proofErr w:type="spellEnd"/>
            <w:r w:rsidRPr="00C20A75">
              <w:rPr>
                <w:sz w:val="24"/>
                <w:szCs w:val="24"/>
                <w:lang w:val="uk-UA"/>
              </w:rPr>
              <w:t xml:space="preserve"> GESI після навчання</w:t>
            </w:r>
          </w:p>
        </w:tc>
        <w:tc>
          <w:tcPr>
            <w:tcW w:w="1701" w:type="dxa"/>
          </w:tcPr>
          <w:p w:rsidR="00B15D88" w:rsidRPr="00A13EF0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USAID АГРО</w:t>
            </w:r>
          </w:p>
        </w:tc>
        <w:tc>
          <w:tcPr>
            <w:tcW w:w="1134" w:type="dxa"/>
          </w:tcPr>
          <w:p w:rsidR="00B15D88" w:rsidRPr="00350CFA" w:rsidRDefault="00C20A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 </w:t>
            </w:r>
            <w:r w:rsidRPr="00C20A75">
              <w:rPr>
                <w:sz w:val="24"/>
                <w:szCs w:val="24"/>
                <w:lang w:val="uk-UA"/>
              </w:rPr>
              <w:t xml:space="preserve">500 000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C20A75">
              <w:rPr>
                <w:sz w:val="24"/>
                <w:szCs w:val="24"/>
                <w:lang w:val="uk-UA"/>
              </w:rPr>
              <w:t xml:space="preserve"> розподілених на 3 (три)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субгранти</w:t>
            </w:r>
            <w:proofErr w:type="spellEnd"/>
          </w:p>
        </w:tc>
        <w:tc>
          <w:tcPr>
            <w:tcW w:w="851" w:type="dxa"/>
          </w:tcPr>
          <w:p w:rsidR="00B15D88" w:rsidRDefault="00C20A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04.05.2023</w:t>
            </w:r>
          </w:p>
        </w:tc>
        <w:tc>
          <w:tcPr>
            <w:tcW w:w="1701" w:type="dxa"/>
          </w:tcPr>
          <w:p w:rsidR="00B15D88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українські підприємства, сільськогосподарські кооперативи</w:t>
            </w:r>
          </w:p>
        </w:tc>
        <w:tc>
          <w:tcPr>
            <w:tcW w:w="1701" w:type="dxa"/>
          </w:tcPr>
          <w:p w:rsidR="00B15D88" w:rsidRPr="00350CFA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 xml:space="preserve">заміщення важкої фізичної ручної праці в сільському господарстві засобами малої механізації (ММ) у галузі тваринництва, так і рослинництва, а також переробки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агропродукції</w:t>
            </w:r>
            <w:proofErr w:type="spellEnd"/>
          </w:p>
        </w:tc>
        <w:tc>
          <w:tcPr>
            <w:tcW w:w="1950" w:type="dxa"/>
          </w:tcPr>
          <w:p w:rsidR="00B15D88" w:rsidRPr="00A13EF0" w:rsidRDefault="004F641F">
            <w:pPr>
              <w:rPr>
                <w:lang w:val="uk-UA"/>
              </w:rPr>
            </w:pPr>
            <w:hyperlink r:id="rId21" w:history="1">
              <w:r w:rsidR="00C20A75" w:rsidRPr="00653B24">
                <w:rPr>
                  <w:rStyle w:val="a4"/>
                  <w:sz w:val="26"/>
                  <w:szCs w:val="26"/>
                  <w:lang w:val="uk-UA"/>
                </w:rPr>
                <w:t>https://t.me/USAID_AGRO_Ukraine/138</w:t>
              </w:r>
            </w:hyperlink>
            <w:r w:rsidR="00C20A75" w:rsidRPr="00653B24">
              <w:rPr>
                <w:b/>
                <w:bCs/>
                <w:color w:val="050505"/>
                <w:sz w:val="27"/>
                <w:szCs w:val="27"/>
              </w:rPr>
              <w:t xml:space="preserve"> </w:t>
            </w:r>
            <w:r w:rsidR="00C20A75" w:rsidRPr="00653B24">
              <w:rPr>
                <w:bCs/>
                <w:color w:val="050505"/>
                <w:sz w:val="27"/>
                <w:szCs w:val="27"/>
                <w:lang w:val="uk-UA"/>
              </w:rPr>
              <w:t xml:space="preserve">або </w:t>
            </w:r>
            <w:hyperlink r:id="rId22" w:history="1">
              <w:r w:rsidR="00C20A75" w:rsidRPr="009C4503">
                <w:rPr>
                  <w:rStyle w:val="a4"/>
                  <w:sz w:val="27"/>
                  <w:szCs w:val="27"/>
                  <w:lang w:val="uk-UA"/>
                </w:rPr>
                <w:t>https://www.facebook.com/usaid.agro</w:t>
              </w:r>
            </w:hyperlink>
          </w:p>
        </w:tc>
      </w:tr>
      <w:tr w:rsidR="00B15D88" w:rsidRPr="00F55A0A" w:rsidTr="00F5413E">
        <w:tc>
          <w:tcPr>
            <w:tcW w:w="1809" w:type="dxa"/>
          </w:tcPr>
          <w:p w:rsidR="00B15D88" w:rsidRPr="00A13EF0" w:rsidRDefault="00BF02A0" w:rsidP="0099725E">
            <w:pPr>
              <w:rPr>
                <w:sz w:val="24"/>
                <w:szCs w:val="24"/>
                <w:lang w:val="uk-UA"/>
              </w:rPr>
            </w:pPr>
            <w:r w:rsidRPr="00BF02A0">
              <w:rPr>
                <w:sz w:val="24"/>
                <w:szCs w:val="24"/>
                <w:lang w:val="uk-UA"/>
              </w:rPr>
              <w:t>Розвиток виробництва та переробки картоплі</w:t>
            </w:r>
          </w:p>
        </w:tc>
        <w:tc>
          <w:tcPr>
            <w:tcW w:w="1701" w:type="dxa"/>
          </w:tcPr>
          <w:p w:rsidR="00B15D88" w:rsidRPr="00A13EF0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USAID АГРО</w:t>
            </w:r>
          </w:p>
        </w:tc>
        <w:tc>
          <w:tcPr>
            <w:tcW w:w="1134" w:type="dxa"/>
          </w:tcPr>
          <w:p w:rsidR="00B15D88" w:rsidRPr="00350CFA" w:rsidRDefault="00BF02A0">
            <w:pPr>
              <w:rPr>
                <w:sz w:val="24"/>
                <w:szCs w:val="24"/>
                <w:lang w:val="uk-UA"/>
              </w:rPr>
            </w:pPr>
            <w:r w:rsidRPr="00BF02A0">
              <w:rPr>
                <w:sz w:val="24"/>
                <w:szCs w:val="24"/>
                <w:lang w:val="uk-UA"/>
              </w:rPr>
              <w:t xml:space="preserve">від 3,5 до 7,5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BF02A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BF02A0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851" w:type="dxa"/>
          </w:tcPr>
          <w:p w:rsidR="00B15D88" w:rsidRDefault="00BF02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1701" w:type="dxa"/>
          </w:tcPr>
          <w:p w:rsidR="00B15D88" w:rsidRDefault="006137E1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суб’єкти підприємницької діяльності, сільськогосподарські кооперативи, громадські організації або бізнес-асоціації</w:t>
            </w:r>
          </w:p>
        </w:tc>
        <w:tc>
          <w:tcPr>
            <w:tcW w:w="1701" w:type="dxa"/>
          </w:tcPr>
          <w:p w:rsidR="00B15D88" w:rsidRPr="00350CFA" w:rsidRDefault="006137E1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 xml:space="preserve">розроблення та </w:t>
            </w:r>
            <w:proofErr w:type="spellStart"/>
            <w:r w:rsidRPr="006137E1">
              <w:rPr>
                <w:sz w:val="24"/>
                <w:szCs w:val="24"/>
                <w:lang w:val="uk-UA"/>
              </w:rPr>
              <w:t>запроводження</w:t>
            </w:r>
            <w:proofErr w:type="spellEnd"/>
            <w:r w:rsidRPr="006137E1">
              <w:rPr>
                <w:sz w:val="24"/>
                <w:szCs w:val="24"/>
                <w:lang w:val="uk-UA"/>
              </w:rPr>
              <w:t xml:space="preserve"> механізмів залучення сільськогосподарських ММСП до партнерства/кооперації для створення локальних кластерів/</w:t>
            </w:r>
            <w:proofErr w:type="spellStart"/>
            <w:r w:rsidRPr="006137E1">
              <w:rPr>
                <w:sz w:val="24"/>
                <w:szCs w:val="24"/>
                <w:lang w:val="uk-UA"/>
              </w:rPr>
              <w:t>хабів</w:t>
            </w:r>
            <w:proofErr w:type="spellEnd"/>
            <w:r w:rsidRPr="006137E1">
              <w:rPr>
                <w:sz w:val="24"/>
                <w:szCs w:val="24"/>
                <w:lang w:val="uk-UA"/>
              </w:rPr>
              <w:t xml:space="preserve"> промислового картоплярства</w:t>
            </w:r>
          </w:p>
        </w:tc>
        <w:tc>
          <w:tcPr>
            <w:tcW w:w="1950" w:type="dxa"/>
          </w:tcPr>
          <w:p w:rsidR="00B15D88" w:rsidRPr="00A13EF0" w:rsidRDefault="004F641F">
            <w:pPr>
              <w:rPr>
                <w:lang w:val="uk-UA"/>
              </w:rPr>
            </w:pPr>
            <w:hyperlink r:id="rId23" w:history="1">
              <w:r w:rsidR="006137E1" w:rsidRPr="00653B24">
                <w:rPr>
                  <w:rStyle w:val="a4"/>
                  <w:sz w:val="26"/>
                  <w:szCs w:val="26"/>
                  <w:lang w:val="uk-UA"/>
                </w:rPr>
                <w:t>https://t.me/USAID_AGRO_Ukraine/138</w:t>
              </w:r>
            </w:hyperlink>
            <w:r w:rsidR="006137E1" w:rsidRPr="00653B24">
              <w:rPr>
                <w:b/>
                <w:bCs/>
                <w:color w:val="050505"/>
                <w:sz w:val="27"/>
                <w:szCs w:val="27"/>
              </w:rPr>
              <w:t xml:space="preserve"> </w:t>
            </w:r>
            <w:r w:rsidR="006137E1" w:rsidRPr="00653B24">
              <w:rPr>
                <w:bCs/>
                <w:color w:val="050505"/>
                <w:sz w:val="27"/>
                <w:szCs w:val="27"/>
                <w:lang w:val="uk-UA"/>
              </w:rPr>
              <w:t xml:space="preserve">або </w:t>
            </w:r>
            <w:hyperlink r:id="rId24" w:history="1">
              <w:r w:rsidR="006137E1" w:rsidRPr="009C4503">
                <w:rPr>
                  <w:rStyle w:val="a4"/>
                  <w:sz w:val="27"/>
                  <w:szCs w:val="27"/>
                  <w:lang w:val="uk-UA"/>
                </w:rPr>
                <w:t>https://www.facebook.com/usaid.agro</w:t>
              </w:r>
            </w:hyperlink>
          </w:p>
        </w:tc>
      </w:tr>
      <w:tr w:rsidR="00750360" w:rsidRPr="00F55A0A" w:rsidTr="00F5413E">
        <w:tc>
          <w:tcPr>
            <w:tcW w:w="1809" w:type="dxa"/>
          </w:tcPr>
          <w:p w:rsidR="00750360" w:rsidRPr="00A13EF0" w:rsidRDefault="00750360" w:rsidP="0099725E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Грантова  підтримка від програми Українського фонду швидкого реагування IREX</w:t>
            </w:r>
          </w:p>
        </w:tc>
        <w:tc>
          <w:tcPr>
            <w:tcW w:w="1701" w:type="dxa"/>
          </w:tcPr>
          <w:p w:rsidR="00750360" w:rsidRPr="00A13EF0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Міжнародна рада досліджень і обмінів (IREX)</w:t>
            </w:r>
          </w:p>
        </w:tc>
        <w:tc>
          <w:tcPr>
            <w:tcW w:w="1134" w:type="dxa"/>
          </w:tcPr>
          <w:p w:rsidR="00750360" w:rsidRPr="00350CFA" w:rsidRDefault="00750360" w:rsidP="00C24710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>конкурентне фінансування</w:t>
            </w:r>
          </w:p>
        </w:tc>
        <w:tc>
          <w:tcPr>
            <w:tcW w:w="851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19.05.2023</w:t>
            </w:r>
          </w:p>
        </w:tc>
        <w:tc>
          <w:tcPr>
            <w:tcW w:w="1701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uk-UA"/>
              </w:rPr>
              <w:t>громадські організації</w:t>
            </w:r>
          </w:p>
        </w:tc>
        <w:tc>
          <w:tcPr>
            <w:tcW w:w="1701" w:type="dxa"/>
          </w:tcPr>
          <w:p w:rsidR="00750360" w:rsidRPr="00350CFA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допомога у розбудові стійкості зараз та після завершення війни</w:t>
            </w:r>
          </w:p>
        </w:tc>
        <w:tc>
          <w:tcPr>
            <w:tcW w:w="1950" w:type="dxa"/>
          </w:tcPr>
          <w:p w:rsidR="00750360" w:rsidRPr="00954DC1" w:rsidRDefault="004F641F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rStyle w:val="a5"/>
                <w:b w:val="0"/>
                <w:lang w:val="uk-UA"/>
              </w:rPr>
            </w:pPr>
            <w:hyperlink r:id="rId25" w:history="1">
              <w:r w:rsidR="00750360" w:rsidRPr="00452E60">
                <w:rPr>
                  <w:rStyle w:val="a4"/>
                  <w:lang w:val="uk-UA"/>
                </w:rPr>
                <w:t>https://www.prostir.ua/?grants=zapyt-na-otrymannya-zayavok-na-hrantovu-pidtrymku-irex-v-ramkah-prohramy-ukrajinskyj-fond-shvydkoho-reahuvannya</w:t>
              </w:r>
            </w:hyperlink>
            <w:r w:rsidR="00750360">
              <w:rPr>
                <w:rStyle w:val="a5"/>
                <w:lang w:val="uk-UA"/>
              </w:rPr>
              <w:t xml:space="preserve"> </w:t>
            </w:r>
            <w:r w:rsidR="00750360" w:rsidRPr="00954DC1">
              <w:rPr>
                <w:rStyle w:val="a5"/>
                <w:lang w:val="uk-UA"/>
              </w:rPr>
              <w:t xml:space="preserve">або </w:t>
            </w:r>
            <w:hyperlink r:id="rId26" w:history="1">
              <w:r w:rsidR="00750360" w:rsidRPr="00452E60">
                <w:rPr>
                  <w:rStyle w:val="a4"/>
                  <w:lang w:val="uk-UA"/>
                </w:rPr>
                <w:t>https://www.irex.</w:t>
              </w:r>
              <w:r w:rsidR="00750360" w:rsidRPr="00452E60">
                <w:rPr>
                  <w:rStyle w:val="a4"/>
                  <w:lang w:val="uk-UA"/>
                </w:rPr>
                <w:lastRenderedPageBreak/>
                <w:t>org/program/zapit-na-otrimannya-zayavok-na-grantovu-pidtrimku-irex-zaproshue-do-spivpraci-v-ramkakh</w:t>
              </w:r>
            </w:hyperlink>
            <w:r w:rsidR="00750360">
              <w:rPr>
                <w:rStyle w:val="a5"/>
                <w:lang w:val="uk-UA"/>
              </w:rPr>
              <w:t xml:space="preserve"> </w:t>
            </w:r>
          </w:p>
          <w:p w:rsidR="00750360" w:rsidRPr="00A13EF0" w:rsidRDefault="00750360">
            <w:pPr>
              <w:rPr>
                <w:lang w:val="uk-UA"/>
              </w:rPr>
            </w:pPr>
          </w:p>
        </w:tc>
      </w:tr>
      <w:tr w:rsidR="00E3492D" w:rsidRPr="00A45C86" w:rsidTr="00F5413E">
        <w:tc>
          <w:tcPr>
            <w:tcW w:w="1809" w:type="dxa"/>
          </w:tcPr>
          <w:p w:rsidR="00E3492D" w:rsidRPr="00065C1A" w:rsidRDefault="00A45C86" w:rsidP="00A45C86">
            <w:pPr>
              <w:rPr>
                <w:sz w:val="24"/>
                <w:szCs w:val="24"/>
              </w:rPr>
            </w:pPr>
            <w:r w:rsidRPr="00A45C86">
              <w:rPr>
                <w:sz w:val="24"/>
                <w:szCs w:val="24"/>
              </w:rPr>
              <w:lastRenderedPageBreak/>
              <w:t xml:space="preserve">Грант на </w:t>
            </w:r>
            <w:proofErr w:type="spellStart"/>
            <w:r w:rsidRPr="00A45C86">
              <w:rPr>
                <w:sz w:val="24"/>
                <w:szCs w:val="24"/>
              </w:rPr>
              <w:t>розвиток</w:t>
            </w:r>
            <w:proofErr w:type="spellEnd"/>
            <w:r w:rsidRPr="00A45C86">
              <w:rPr>
                <w:sz w:val="24"/>
                <w:szCs w:val="24"/>
              </w:rPr>
              <w:t xml:space="preserve"> </w:t>
            </w:r>
            <w:proofErr w:type="spellStart"/>
            <w:r w:rsidRPr="00A45C86">
              <w:rPr>
                <w:sz w:val="24"/>
                <w:szCs w:val="24"/>
              </w:rPr>
              <w:t>бізнесу</w:t>
            </w:r>
            <w:proofErr w:type="spellEnd"/>
            <w:r w:rsidRPr="00A45C86">
              <w:rPr>
                <w:sz w:val="24"/>
                <w:szCs w:val="24"/>
              </w:rPr>
              <w:t xml:space="preserve"> для МСП </w:t>
            </w:r>
            <w:proofErr w:type="spellStart"/>
            <w:r w:rsidRPr="00A45C86">
              <w:rPr>
                <w:sz w:val="24"/>
                <w:szCs w:val="24"/>
              </w:rPr>
              <w:t>з</w:t>
            </w:r>
            <w:proofErr w:type="spellEnd"/>
            <w:r w:rsidRPr="00A45C86">
              <w:rPr>
                <w:sz w:val="24"/>
                <w:szCs w:val="24"/>
              </w:rPr>
              <w:t xml:space="preserve"> областей </w:t>
            </w:r>
            <w:proofErr w:type="spellStart"/>
            <w:r w:rsidRPr="00A45C86">
              <w:rPr>
                <w:sz w:val="24"/>
                <w:szCs w:val="24"/>
              </w:rPr>
              <w:t>бойових</w:t>
            </w:r>
            <w:proofErr w:type="spellEnd"/>
            <w:r w:rsidRPr="00A45C86">
              <w:rPr>
                <w:sz w:val="24"/>
                <w:szCs w:val="24"/>
              </w:rPr>
              <w:t xml:space="preserve"> </w:t>
            </w:r>
            <w:proofErr w:type="spellStart"/>
            <w:r w:rsidRPr="00A45C86">
              <w:rPr>
                <w:sz w:val="24"/>
                <w:szCs w:val="24"/>
              </w:rPr>
              <w:t>дій</w:t>
            </w:r>
            <w:proofErr w:type="spellEnd"/>
            <w:r w:rsidRPr="00A45C8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492D" w:rsidRDefault="00A45C86">
            <w:pPr>
              <w:rPr>
                <w:sz w:val="24"/>
                <w:szCs w:val="24"/>
                <w:lang w:val="uk-UA"/>
              </w:rPr>
            </w:pPr>
            <w:r w:rsidRPr="00A45C86">
              <w:rPr>
                <w:sz w:val="24"/>
                <w:szCs w:val="24"/>
                <w:lang w:val="uk-UA"/>
              </w:rPr>
              <w:t xml:space="preserve">GIZ </w:t>
            </w:r>
            <w:proofErr w:type="spellStart"/>
            <w:r w:rsidRPr="00A45C86">
              <w:rPr>
                <w:sz w:val="24"/>
                <w:szCs w:val="24"/>
                <w:lang w:val="uk-UA"/>
              </w:rPr>
              <w:t>cпільно</w:t>
            </w:r>
            <w:proofErr w:type="spellEnd"/>
            <w:r w:rsidRPr="00A45C86">
              <w:rPr>
                <w:sz w:val="24"/>
                <w:szCs w:val="24"/>
                <w:lang w:val="uk-UA"/>
              </w:rPr>
              <w:t xml:space="preserve"> з Міністерством цифрової трансформації України</w:t>
            </w:r>
          </w:p>
        </w:tc>
        <w:tc>
          <w:tcPr>
            <w:tcW w:w="1134" w:type="dxa"/>
          </w:tcPr>
          <w:p w:rsidR="00E3492D" w:rsidRDefault="00A45C86" w:rsidP="00C24710">
            <w:pPr>
              <w:rPr>
                <w:sz w:val="24"/>
                <w:szCs w:val="24"/>
                <w:lang w:val="uk-UA"/>
              </w:rPr>
            </w:pPr>
            <w:r w:rsidRPr="00A45C86">
              <w:rPr>
                <w:sz w:val="24"/>
                <w:szCs w:val="24"/>
              </w:rPr>
              <w:t xml:space="preserve">до 400 000 </w:t>
            </w:r>
            <w:proofErr w:type="spellStart"/>
            <w:r w:rsidRPr="00A45C86">
              <w:rPr>
                <w:sz w:val="24"/>
                <w:szCs w:val="24"/>
              </w:rPr>
              <w:t>гривень</w:t>
            </w:r>
            <w:proofErr w:type="spellEnd"/>
            <w:r w:rsidRPr="00A45C86">
              <w:rPr>
                <w:sz w:val="24"/>
                <w:szCs w:val="24"/>
              </w:rPr>
              <w:t xml:space="preserve"> (</w:t>
            </w:r>
            <w:proofErr w:type="spellStart"/>
            <w:r w:rsidRPr="00A45C86">
              <w:rPr>
                <w:sz w:val="24"/>
                <w:szCs w:val="24"/>
              </w:rPr>
              <w:t>еквівалент</w:t>
            </w:r>
            <w:proofErr w:type="spellEnd"/>
            <w:r w:rsidRPr="00A45C86">
              <w:rPr>
                <w:sz w:val="24"/>
                <w:szCs w:val="24"/>
              </w:rPr>
              <w:t xml:space="preserve"> 10 000 </w:t>
            </w:r>
            <w:proofErr w:type="spellStart"/>
            <w:r w:rsidRPr="00A45C86">
              <w:rPr>
                <w:sz w:val="24"/>
                <w:szCs w:val="24"/>
              </w:rPr>
              <w:t>євро</w:t>
            </w:r>
            <w:proofErr w:type="spellEnd"/>
            <w:r w:rsidRPr="00A45C86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3492D" w:rsidRPr="00A45C86" w:rsidRDefault="00A45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20.04.2023</w:t>
            </w:r>
          </w:p>
        </w:tc>
        <w:tc>
          <w:tcPr>
            <w:tcW w:w="1701" w:type="dxa"/>
          </w:tcPr>
          <w:p w:rsidR="00E3492D" w:rsidRPr="00152386" w:rsidRDefault="00A45C86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малий та середній бізнес</w:t>
            </w:r>
          </w:p>
        </w:tc>
        <w:tc>
          <w:tcPr>
            <w:tcW w:w="1701" w:type="dxa"/>
          </w:tcPr>
          <w:p w:rsidR="00E3492D" w:rsidRPr="006137E1" w:rsidRDefault="00A45C8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стартапи</w:t>
            </w:r>
            <w:proofErr w:type="spellEnd"/>
          </w:p>
        </w:tc>
        <w:tc>
          <w:tcPr>
            <w:tcW w:w="1950" w:type="dxa"/>
          </w:tcPr>
          <w:p w:rsidR="00E3492D" w:rsidRDefault="004F641F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27" w:history="1">
              <w:r w:rsidR="00A45C86" w:rsidRPr="004F55AB">
                <w:rPr>
                  <w:rStyle w:val="a4"/>
                </w:rPr>
                <w:t>https</w:t>
              </w:r>
              <w:r w:rsidR="00A45C86" w:rsidRPr="004F55AB">
                <w:rPr>
                  <w:rStyle w:val="a4"/>
                  <w:lang w:val="uk-UA"/>
                </w:rPr>
                <w:t>://</w:t>
              </w:r>
              <w:r w:rsidR="00A45C86" w:rsidRPr="004F55AB">
                <w:rPr>
                  <w:rStyle w:val="a4"/>
                </w:rPr>
                <w:t>usf</w:t>
              </w:r>
              <w:r w:rsidR="00A45C86" w:rsidRPr="004F55AB">
                <w:rPr>
                  <w:rStyle w:val="a4"/>
                  <w:lang w:val="uk-UA"/>
                </w:rPr>
                <w:t>.</w:t>
              </w:r>
              <w:r w:rsidR="00A45C86" w:rsidRPr="004F55AB">
                <w:rPr>
                  <w:rStyle w:val="a4"/>
                </w:rPr>
                <w:t>com</w:t>
              </w:r>
              <w:r w:rsidR="00A45C86" w:rsidRPr="004F55AB">
                <w:rPr>
                  <w:rStyle w:val="a4"/>
                  <w:lang w:val="uk-UA"/>
                </w:rPr>
                <w:t>.</w:t>
              </w:r>
              <w:r w:rsidR="00A45C86" w:rsidRPr="004F55AB">
                <w:rPr>
                  <w:rStyle w:val="a4"/>
                </w:rPr>
                <w:t>ua</w:t>
              </w:r>
              <w:r w:rsidR="00A45C86" w:rsidRPr="004F55AB">
                <w:rPr>
                  <w:rStyle w:val="a4"/>
                  <w:lang w:val="uk-UA"/>
                </w:rPr>
                <w:t>/</w:t>
              </w:r>
              <w:r w:rsidR="00A45C86" w:rsidRPr="004F55AB">
                <w:rPr>
                  <w:rStyle w:val="a4"/>
                </w:rPr>
                <w:t>eu</w:t>
              </w:r>
              <w:r w:rsidR="00A45C86" w:rsidRPr="004F55AB">
                <w:rPr>
                  <w:rStyle w:val="a4"/>
                  <w:lang w:val="uk-UA"/>
                </w:rPr>
                <w:t>4</w:t>
              </w:r>
              <w:r w:rsidR="00A45C86" w:rsidRPr="004F55AB">
                <w:rPr>
                  <w:rStyle w:val="a4"/>
                </w:rPr>
                <w:t>business</w:t>
              </w:r>
              <w:r w:rsidR="00A45C86" w:rsidRPr="004F55AB">
                <w:rPr>
                  <w:rStyle w:val="a4"/>
                  <w:lang w:val="uk-UA"/>
                </w:rPr>
                <w:t>/</w:t>
              </w:r>
            </w:hyperlink>
          </w:p>
          <w:p w:rsidR="00A45C86" w:rsidRPr="00A45C86" w:rsidRDefault="00A45C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065C1A" w:rsidRPr="00982318" w:rsidTr="00F5413E">
        <w:tc>
          <w:tcPr>
            <w:tcW w:w="1809" w:type="dxa"/>
          </w:tcPr>
          <w:p w:rsidR="00065C1A" w:rsidRPr="00065C1A" w:rsidRDefault="00065C1A" w:rsidP="0099725E">
            <w:pPr>
              <w:rPr>
                <w:sz w:val="24"/>
                <w:szCs w:val="24"/>
              </w:rPr>
            </w:pPr>
            <w:proofErr w:type="spellStart"/>
            <w:r w:rsidRPr="00065C1A">
              <w:rPr>
                <w:sz w:val="24"/>
                <w:szCs w:val="24"/>
              </w:rPr>
              <w:t>Грантова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Програма</w:t>
            </w:r>
            <w:proofErr w:type="spellEnd"/>
            <w:r w:rsidRPr="00065C1A">
              <w:rPr>
                <w:sz w:val="24"/>
                <w:szCs w:val="24"/>
              </w:rPr>
              <w:t xml:space="preserve"> №1 </w:t>
            </w:r>
            <w:proofErr w:type="spellStart"/>
            <w:r w:rsidRPr="00065C1A">
              <w:rPr>
                <w:sz w:val="24"/>
                <w:szCs w:val="24"/>
              </w:rPr>
              <w:t>від</w:t>
            </w:r>
            <w:proofErr w:type="spellEnd"/>
            <w:r w:rsidRPr="00065C1A">
              <w:rPr>
                <w:sz w:val="24"/>
                <w:szCs w:val="24"/>
              </w:rPr>
              <w:t xml:space="preserve"> Проекту USAID «</w:t>
            </w:r>
            <w:proofErr w:type="spellStart"/>
            <w:proofErr w:type="gramStart"/>
            <w:r w:rsidRPr="00065C1A">
              <w:rPr>
                <w:sz w:val="24"/>
                <w:szCs w:val="24"/>
              </w:rPr>
              <w:t>П</w:t>
            </w:r>
            <w:proofErr w:type="gramEnd"/>
            <w:r w:rsidRPr="00065C1A">
              <w:rPr>
                <w:sz w:val="24"/>
                <w:szCs w:val="24"/>
              </w:rPr>
              <w:t>ідтримка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реформи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охорони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здоров’я</w:t>
            </w:r>
            <w:proofErr w:type="spellEnd"/>
            <w:r w:rsidRPr="00065C1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65C1A" w:rsidRPr="006137E1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Агентство</w:t>
            </w:r>
            <w:r w:rsidRPr="00065C1A">
              <w:rPr>
                <w:sz w:val="24"/>
                <w:szCs w:val="24"/>
                <w:lang w:val="uk-UA"/>
              </w:rPr>
              <w:t xml:space="preserve"> США з міжнародного розвитку (USAID) в рамках контракту з компанією «</w:t>
            </w:r>
            <w:proofErr w:type="spellStart"/>
            <w:r w:rsidRPr="00065C1A">
              <w:rPr>
                <w:sz w:val="24"/>
                <w:szCs w:val="24"/>
                <w:lang w:val="uk-UA"/>
              </w:rPr>
              <w:t>Делойт</w:t>
            </w:r>
            <w:proofErr w:type="spellEnd"/>
            <w:r w:rsidRPr="00065C1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065C1A" w:rsidRPr="004C1F4B" w:rsidRDefault="007805AD" w:rsidP="00C247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1000000 </w:t>
            </w:r>
            <w:r w:rsidRPr="007805AD">
              <w:rPr>
                <w:sz w:val="24"/>
                <w:szCs w:val="24"/>
                <w:lang w:val="uk-UA"/>
              </w:rPr>
              <w:t>доларів США</w:t>
            </w:r>
          </w:p>
        </w:tc>
        <w:tc>
          <w:tcPr>
            <w:tcW w:w="851" w:type="dxa"/>
          </w:tcPr>
          <w:p w:rsidR="00065C1A" w:rsidRPr="00065C1A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1701" w:type="dxa"/>
          </w:tcPr>
          <w:p w:rsidR="00065C1A" w:rsidRPr="00152386" w:rsidRDefault="00152386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представники громадянського суспільства (у тому числі неурядових академічних установ, аналітичних центрів та/або професійних асоціацій), організації пацієнтів та правозахисних груп, заклади охорони здоров’я (</w:t>
            </w:r>
            <w:proofErr w:type="spellStart"/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ЗОЗ</w:t>
            </w:r>
            <w:proofErr w:type="spellEnd"/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) та організації на рівні громади</w:t>
            </w:r>
          </w:p>
        </w:tc>
        <w:tc>
          <w:tcPr>
            <w:tcW w:w="1701" w:type="dxa"/>
          </w:tcPr>
          <w:p w:rsidR="00065C1A" w:rsidRPr="006137E1" w:rsidRDefault="00065C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58445B" w:rsidRDefault="004F641F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28" w:history="1">
              <w:r w:rsidR="007805AD" w:rsidRPr="00B07C85">
                <w:rPr>
                  <w:rStyle w:val="a4"/>
                  <w:lang w:val="uk-UA"/>
                </w:rPr>
                <w:t>https://www.prostir.ua/wp-content/uploads/2023/04/OGAP-Restoration_HRS_3.23.2023_approvedukr.pdf</w:t>
              </w:r>
            </w:hyperlink>
          </w:p>
          <w:p w:rsidR="007805AD" w:rsidRPr="00152386" w:rsidRDefault="007805AD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C210FC" w:rsidRPr="00982318" w:rsidTr="00F5413E">
        <w:tc>
          <w:tcPr>
            <w:tcW w:w="1809" w:type="dxa"/>
          </w:tcPr>
          <w:p w:rsidR="00C210FC" w:rsidRPr="00982318" w:rsidRDefault="00982318" w:rsidP="0099725E">
            <w:pPr>
              <w:rPr>
                <w:sz w:val="24"/>
                <w:szCs w:val="24"/>
                <w:lang w:val="uk-UA"/>
              </w:rPr>
            </w:pPr>
            <w:r w:rsidRPr="00982318">
              <w:rPr>
                <w:sz w:val="24"/>
                <w:szCs w:val="24"/>
                <w:lang w:val="uk-UA"/>
              </w:rPr>
              <w:t>Грант для ветеранів та членів їхніх сімей</w:t>
            </w:r>
          </w:p>
        </w:tc>
        <w:tc>
          <w:tcPr>
            <w:tcW w:w="1701" w:type="dxa"/>
          </w:tcPr>
          <w:p w:rsidR="00C210FC" w:rsidRDefault="00A45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1134" w:type="dxa"/>
          </w:tcPr>
          <w:p w:rsidR="00C210FC" w:rsidRDefault="00982318" w:rsidP="00C247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 млн.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C210FC" w:rsidRPr="00982318" w:rsidRDefault="009823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є </w:t>
            </w:r>
            <w:r w:rsidR="00136286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рафік до 19.11.2023</w:t>
            </w:r>
          </w:p>
        </w:tc>
        <w:tc>
          <w:tcPr>
            <w:tcW w:w="1701" w:type="dxa"/>
          </w:tcPr>
          <w:p w:rsidR="00C210FC" w:rsidRPr="00982318" w:rsidRDefault="0098231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98231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для учасників бойових дій, осіб з інвалідністю внаслідок війни, а також їхніх дружин або чоловіків</w:t>
            </w:r>
          </w:p>
        </w:tc>
        <w:tc>
          <w:tcPr>
            <w:tcW w:w="1701" w:type="dxa"/>
          </w:tcPr>
          <w:p w:rsidR="00C210FC" w:rsidRPr="006137E1" w:rsidRDefault="00C50CA8">
            <w:pPr>
              <w:rPr>
                <w:sz w:val="24"/>
                <w:szCs w:val="24"/>
                <w:lang w:val="uk-UA"/>
              </w:rPr>
            </w:pPr>
            <w:proofErr w:type="spellStart"/>
            <w:r w:rsidRPr="00C50CA8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C50CA8">
              <w:rPr>
                <w:sz w:val="24"/>
                <w:szCs w:val="24"/>
                <w:lang w:val="uk-UA"/>
              </w:rPr>
              <w:t xml:space="preserve"> або фізична особа, яка планує відкрити власний бізнес</w:t>
            </w:r>
          </w:p>
        </w:tc>
        <w:tc>
          <w:tcPr>
            <w:tcW w:w="1950" w:type="dxa"/>
          </w:tcPr>
          <w:p w:rsidR="00C210FC" w:rsidRDefault="004F641F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29" w:history="1">
              <w:r w:rsidR="00136286" w:rsidRPr="004F55AB">
                <w:rPr>
                  <w:rStyle w:val="a4"/>
                  <w:lang w:val="uk-UA"/>
                </w:rPr>
                <w:t>https://diia.gov.ua/services/grant-dlya-veteraniv-ta-chleniv-yihnih-simej</w:t>
              </w:r>
            </w:hyperlink>
          </w:p>
          <w:p w:rsidR="00136286" w:rsidRPr="00982318" w:rsidRDefault="001362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</w:tbl>
    <w:p w:rsidR="00AA0DEB" w:rsidRPr="00AA0DEB" w:rsidRDefault="00AA0DEB">
      <w:pPr>
        <w:rPr>
          <w:lang w:val="uk-UA"/>
        </w:rPr>
      </w:pPr>
    </w:p>
    <w:sectPr w:rsidR="00AA0DEB" w:rsidRPr="00AA0DEB" w:rsidSect="001903CE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EB"/>
    <w:rsid w:val="00065C1A"/>
    <w:rsid w:val="000A372E"/>
    <w:rsid w:val="000B5765"/>
    <w:rsid w:val="00136286"/>
    <w:rsid w:val="00152386"/>
    <w:rsid w:val="001903CE"/>
    <w:rsid w:val="001A3AE2"/>
    <w:rsid w:val="001E0294"/>
    <w:rsid w:val="00210E48"/>
    <w:rsid w:val="00223E99"/>
    <w:rsid w:val="00260BCE"/>
    <w:rsid w:val="002A0960"/>
    <w:rsid w:val="002A681D"/>
    <w:rsid w:val="002C66E6"/>
    <w:rsid w:val="002C67E2"/>
    <w:rsid w:val="002D0B5E"/>
    <w:rsid w:val="002F03CF"/>
    <w:rsid w:val="002F4958"/>
    <w:rsid w:val="002F50B1"/>
    <w:rsid w:val="00306A29"/>
    <w:rsid w:val="00350CFA"/>
    <w:rsid w:val="00385831"/>
    <w:rsid w:val="00393B4C"/>
    <w:rsid w:val="003A769C"/>
    <w:rsid w:val="00400BB2"/>
    <w:rsid w:val="00437DBB"/>
    <w:rsid w:val="00472508"/>
    <w:rsid w:val="004C1F4B"/>
    <w:rsid w:val="004C3DFA"/>
    <w:rsid w:val="004E5DC4"/>
    <w:rsid w:val="004F641F"/>
    <w:rsid w:val="0058445B"/>
    <w:rsid w:val="005B7E87"/>
    <w:rsid w:val="005F4E50"/>
    <w:rsid w:val="006137E1"/>
    <w:rsid w:val="006C5473"/>
    <w:rsid w:val="006D4EB9"/>
    <w:rsid w:val="006E4366"/>
    <w:rsid w:val="00700143"/>
    <w:rsid w:val="00750360"/>
    <w:rsid w:val="00780049"/>
    <w:rsid w:val="007805AD"/>
    <w:rsid w:val="0078699D"/>
    <w:rsid w:val="00810F05"/>
    <w:rsid w:val="008724EB"/>
    <w:rsid w:val="008C5973"/>
    <w:rsid w:val="0090236D"/>
    <w:rsid w:val="00982318"/>
    <w:rsid w:val="0099725E"/>
    <w:rsid w:val="009A6282"/>
    <w:rsid w:val="00A13EF0"/>
    <w:rsid w:val="00A27781"/>
    <w:rsid w:val="00A45C86"/>
    <w:rsid w:val="00A66B5C"/>
    <w:rsid w:val="00A7145C"/>
    <w:rsid w:val="00A7152A"/>
    <w:rsid w:val="00AA07D4"/>
    <w:rsid w:val="00AA0DEB"/>
    <w:rsid w:val="00AE4BC1"/>
    <w:rsid w:val="00B01419"/>
    <w:rsid w:val="00B15D88"/>
    <w:rsid w:val="00B263B7"/>
    <w:rsid w:val="00B60907"/>
    <w:rsid w:val="00BD743C"/>
    <w:rsid w:val="00BE1E52"/>
    <w:rsid w:val="00BF02A0"/>
    <w:rsid w:val="00C20A75"/>
    <w:rsid w:val="00C210FC"/>
    <w:rsid w:val="00C50CA8"/>
    <w:rsid w:val="00C6087A"/>
    <w:rsid w:val="00C66CAB"/>
    <w:rsid w:val="00CB16C8"/>
    <w:rsid w:val="00CD29FC"/>
    <w:rsid w:val="00D512F8"/>
    <w:rsid w:val="00E3492D"/>
    <w:rsid w:val="00E44818"/>
    <w:rsid w:val="00E65C6F"/>
    <w:rsid w:val="00E73D89"/>
    <w:rsid w:val="00E971A9"/>
    <w:rsid w:val="00F5413E"/>
    <w:rsid w:val="00F55A0A"/>
    <w:rsid w:val="00F81881"/>
    <w:rsid w:val="00FB4D0D"/>
    <w:rsid w:val="00FC7333"/>
    <w:rsid w:val="00FC7FB4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52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F4E50"/>
    <w:rPr>
      <w:b/>
      <w:bCs/>
    </w:rPr>
  </w:style>
  <w:style w:type="paragraph" w:styleId="a6">
    <w:name w:val="Normal (Web)"/>
    <w:basedOn w:val="a"/>
    <w:uiPriority w:val="99"/>
    <w:unhideWhenUsed/>
    <w:rsid w:val="000B57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iemotadiemorazom.org/grants" TargetMode="External"/><Relationship Id="rId13" Type="http://schemas.openxmlformats.org/officeDocument/2006/relationships/hyperlink" Target="https://houseofeurope.org.ua/opportunity/475" TargetMode="External"/><Relationship Id="rId18" Type="http://schemas.openxmlformats.org/officeDocument/2006/relationships/hyperlink" Target="https://euprostir.org.ua/opportunities/211158" TargetMode="External"/><Relationship Id="rId26" Type="http://schemas.openxmlformats.org/officeDocument/2006/relationships/hyperlink" Target="https://www.irex.org/program/zapit-na-otrimannya-zayavok-na-grantovu-pidtrimku-irex-zaproshue-do-spivpraci-v-ramkak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USAID_AGRO_Ukraine/138" TargetMode="External"/><Relationship Id="rId7" Type="http://schemas.openxmlformats.org/officeDocument/2006/relationships/hyperlink" Target="https://www.facebook.com/usaid.agro/posts/pfbid02T7yVyXCtU5eqvLdAEowLVZmMjQbDUq8HTfpdjidiuLnBfUdB5kmN4zDt1J13amzql" TargetMode="External"/><Relationship Id="rId12" Type="http://schemas.openxmlformats.org/officeDocument/2006/relationships/hyperlink" Target="https://www.prostir.ua/?grants=konkurs-innovatsijni-laboratoriji-2023-prohramy-es-kreatyvna-evropa" TargetMode="External"/><Relationship Id="rId17" Type="http://schemas.openxmlformats.org/officeDocument/2006/relationships/hyperlink" Target="https://www.facebook.com/EEPO.Ukraine" TargetMode="External"/><Relationship Id="rId25" Type="http://schemas.openxmlformats.org/officeDocument/2006/relationships/hyperlink" Target="https://www.prostir.ua/?grants=zapyt-na-otrymannya-zayavok-na-hrantovu-pidtrymku-irex-v-ramkah-prohramy-ukrajinskyj-fond-shvydkoho-reahuvann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siness.diia.gov.ua/veteran-business?fbclid=IwAR0xS80JjeyDmgYDyuA5dnl_bFmle1t1KMtcEcGd9dn9soH0ogs4WszBKDk" TargetMode="External"/><Relationship Id="rId20" Type="http://schemas.openxmlformats.org/officeDocument/2006/relationships/hyperlink" Target="https://blagoukraine.org/news/blago_ukraina_2022-1047.html" TargetMode="External"/><Relationship Id="rId29" Type="http://schemas.openxmlformats.org/officeDocument/2006/relationships/hyperlink" Target="https://diia.gov.ua/services/grant-dlya-veteraniv-ta-chleniv-yihnih-sime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eteranfund.com.ua/projects/20000-2/" TargetMode="External"/><Relationship Id="rId11" Type="http://schemas.openxmlformats.org/officeDocument/2006/relationships/hyperlink" Target="https://ednannia.ua/181-contests/12458-grantovij-konkurs-dbaemo-pro-tikh-khto-dopomagae-inshim" TargetMode="External"/><Relationship Id="rId24" Type="http://schemas.openxmlformats.org/officeDocument/2006/relationships/hyperlink" Target="https://www.facebook.com/usaid.agro" TargetMode="External"/><Relationship Id="rId5" Type="http://schemas.openxmlformats.org/officeDocument/2006/relationships/hyperlink" Target="https://dia.dp.gov.ua/" TargetMode="External"/><Relationship Id="rId15" Type="http://schemas.openxmlformats.org/officeDocument/2006/relationships/hyperlink" Target="https://diia.gov.ua/services/grant-na-vlasnu-spravu" TargetMode="External"/><Relationship Id="rId23" Type="http://schemas.openxmlformats.org/officeDocument/2006/relationships/hyperlink" Target="https://t.me/USAID_AGRO_Ukraine/138" TargetMode="External"/><Relationship Id="rId28" Type="http://schemas.openxmlformats.org/officeDocument/2006/relationships/hyperlink" Target="https://www.prostir.ua/wp-content/uploads/2023/04/OGAP-Restoration_HRS_3.23.2023_approvedukr.pdf" TargetMode="External"/><Relationship Id="rId10" Type="http://schemas.openxmlformats.org/officeDocument/2006/relationships/hyperlink" Target="https://export.gov.ua/news/4378-nabir_za_programoiu_fit_for_partnership_with_germany_na_2023_rik" TargetMode="External"/><Relationship Id="rId19" Type="http://schemas.openxmlformats.org/officeDocument/2006/relationships/hyperlink" Target="https://ec.europa.eu/info/funding-tenders/opportunities/portal/screen/opportunities/topic-details/smp-cosme-2023-smeua-01;callCode=null;freeTextSearchKeyword=enterprise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yourbusiness.com.ua/" TargetMode="External"/><Relationship Id="rId14" Type="http://schemas.openxmlformats.org/officeDocument/2006/relationships/hyperlink" Target="https://business.diia.gov.ua/marketplace/finansuvanna/grant-programs/98391151-181e-40e0-b7d0-1d49715c3ab3" TargetMode="External"/><Relationship Id="rId22" Type="http://schemas.openxmlformats.org/officeDocument/2006/relationships/hyperlink" Target="https://www.facebook.com/usaid.agro" TargetMode="External"/><Relationship Id="rId27" Type="http://schemas.openxmlformats.org/officeDocument/2006/relationships/hyperlink" Target="https://usf.com.ua/eu4busines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5E2C-A348-4C3A-9E3E-255342ED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User</cp:lastModifiedBy>
  <cp:revision>2</cp:revision>
  <cp:lastPrinted>2023-04-03T08:20:00Z</cp:lastPrinted>
  <dcterms:created xsi:type="dcterms:W3CDTF">2023-04-14T06:34:00Z</dcterms:created>
  <dcterms:modified xsi:type="dcterms:W3CDTF">2023-04-14T06:34:00Z</dcterms:modified>
</cp:coreProperties>
</file>