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02854613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FA00CD" w:rsidRPr="00FA00CD" w:rsidRDefault="00FA00CD" w:rsidP="001E2312">
      <w:pPr>
        <w:jc w:val="center"/>
        <w:rPr>
          <w:b/>
          <w:sz w:val="12"/>
          <w:szCs w:val="12"/>
          <w:lang w:val="uk-UA"/>
        </w:rPr>
      </w:pPr>
    </w:p>
    <w:p w:rsidR="00772F6E" w:rsidRPr="00650BAA" w:rsidRDefault="00FA3847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 xml:space="preserve">ПРОЄКТ </w:t>
      </w:r>
      <w:r w:rsidR="002555E5"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7E1006" w:rsidRDefault="001A46AD">
      <w:pPr>
        <w:jc w:val="center"/>
        <w:rPr>
          <w:b/>
          <w:sz w:val="12"/>
          <w:szCs w:val="12"/>
          <w:lang w:val="uk-UA"/>
        </w:rPr>
      </w:pPr>
    </w:p>
    <w:p w:rsidR="0017661E" w:rsidRPr="00650BAA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7B6301">
        <w:rPr>
          <w:b/>
          <w:bCs/>
          <w:sz w:val="30"/>
          <w:szCs w:val="30"/>
          <w:lang w:val="uk-UA"/>
        </w:rPr>
        <w:t>11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7B6301">
        <w:rPr>
          <w:b/>
          <w:bCs/>
          <w:sz w:val="30"/>
          <w:szCs w:val="30"/>
          <w:lang w:val="uk-UA"/>
        </w:rPr>
        <w:t>03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FA00CD">
        <w:rPr>
          <w:b/>
          <w:bCs/>
          <w:sz w:val="30"/>
          <w:szCs w:val="30"/>
          <w:lang w:val="uk-UA"/>
        </w:rPr>
        <w:t>5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FA00CD">
        <w:rPr>
          <w:b/>
          <w:bCs/>
          <w:sz w:val="30"/>
          <w:szCs w:val="30"/>
          <w:lang w:val="uk-UA"/>
        </w:rPr>
        <w:t xml:space="preserve">       </w:t>
      </w:r>
      <w:r w:rsidR="00FC7A16" w:rsidRPr="00650BAA">
        <w:rPr>
          <w:b/>
          <w:bCs/>
          <w:color w:val="000000"/>
          <w:sz w:val="30"/>
          <w:szCs w:val="30"/>
          <w:lang w:val="uk-UA"/>
        </w:rPr>
        <w:t>№</w:t>
      </w:r>
      <w:r w:rsidR="00FA3847" w:rsidRPr="00650BAA">
        <w:rPr>
          <w:b/>
          <w:bCs/>
          <w:color w:val="000000"/>
          <w:sz w:val="30"/>
          <w:szCs w:val="30"/>
          <w:lang w:val="uk-UA"/>
        </w:rPr>
        <w:t xml:space="preserve"> </w:t>
      </w:r>
      <w:r w:rsidR="00FA00CD" w:rsidRPr="00FA00CD">
        <w:rPr>
          <w:b/>
          <w:bCs/>
          <w:color w:val="000000"/>
          <w:sz w:val="30"/>
          <w:szCs w:val="30"/>
          <w:lang w:val="uk-UA"/>
        </w:rPr>
        <w:t>___________</w:t>
      </w:r>
    </w:p>
    <w:p w:rsidR="0073372A" w:rsidRPr="0073372A" w:rsidRDefault="0073372A" w:rsidP="0073372A">
      <w:pPr>
        <w:jc w:val="both"/>
        <w:rPr>
          <w:sz w:val="12"/>
          <w:szCs w:val="12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актів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73372A" w:rsidRDefault="007343BA" w:rsidP="007343BA">
      <w:pPr>
        <w:pStyle w:val="312"/>
        <w:ind w:firstLine="709"/>
        <w:rPr>
          <w:sz w:val="12"/>
          <w:szCs w:val="12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3372A" w:rsidRDefault="007343BA" w:rsidP="007343BA">
      <w:pPr>
        <w:jc w:val="center"/>
        <w:rPr>
          <w:sz w:val="6"/>
          <w:szCs w:val="6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5856BA">
        <w:rPr>
          <w:szCs w:val="24"/>
          <w:lang w:val="ru-RU"/>
        </w:rPr>
        <w:t>05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02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Pr="004A3EC2">
        <w:rPr>
          <w:szCs w:val="24"/>
          <w:lang w:val="ru-RU"/>
        </w:rPr>
        <w:t xml:space="preserve">1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proofErr w:type="spellStart"/>
      <w:r w:rsidR="005856BA">
        <w:rPr>
          <w:szCs w:val="24"/>
          <w:lang w:val="ru-RU"/>
        </w:rPr>
        <w:t>Бурзей</w:t>
      </w:r>
      <w:proofErr w:type="spellEnd"/>
      <w:r w:rsidR="0073372A">
        <w:rPr>
          <w:szCs w:val="24"/>
        </w:rPr>
        <w:t xml:space="preserve"> </w:t>
      </w:r>
      <w:proofErr w:type="spellStart"/>
      <w:r w:rsidR="005856BA">
        <w:rPr>
          <w:szCs w:val="24"/>
          <w:lang w:val="ru-RU"/>
        </w:rPr>
        <w:t>Наталею</w:t>
      </w:r>
      <w:proofErr w:type="spellEnd"/>
      <w:r w:rsidR="005856BA">
        <w:rPr>
          <w:szCs w:val="24"/>
          <w:lang w:val="ru-RU"/>
        </w:rPr>
        <w:t xml:space="preserve"> </w:t>
      </w:r>
      <w:proofErr w:type="spellStart"/>
      <w:r w:rsidR="005856BA">
        <w:rPr>
          <w:szCs w:val="24"/>
          <w:lang w:val="ru-RU"/>
        </w:rPr>
        <w:t>Олександрівною</w:t>
      </w:r>
      <w:proofErr w:type="spellEnd"/>
      <w:r>
        <w:rPr>
          <w:szCs w:val="24"/>
        </w:rPr>
        <w:t xml:space="preserve">, землевласником земельної ділянки, розташованої </w:t>
      </w:r>
      <w:r w:rsidR="00FA00CD">
        <w:rPr>
          <w:szCs w:val="24"/>
        </w:rPr>
        <w:t xml:space="preserve">  </w:t>
      </w:r>
      <w:r>
        <w:rPr>
          <w:szCs w:val="24"/>
        </w:rPr>
        <w:t xml:space="preserve">на вул. </w:t>
      </w:r>
      <w:r w:rsidR="005856BA">
        <w:rPr>
          <w:szCs w:val="24"/>
        </w:rPr>
        <w:t>Миру</w:t>
      </w:r>
      <w:r>
        <w:rPr>
          <w:szCs w:val="24"/>
        </w:rPr>
        <w:t xml:space="preserve">, </w:t>
      </w:r>
      <w:r w:rsidR="005856BA">
        <w:rPr>
          <w:szCs w:val="24"/>
        </w:rPr>
        <w:t>37 та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гр. </w:t>
      </w:r>
      <w:r w:rsidR="005856BA">
        <w:rPr>
          <w:szCs w:val="24"/>
        </w:rPr>
        <w:t>Троян</w:t>
      </w:r>
      <w:r>
        <w:rPr>
          <w:szCs w:val="24"/>
        </w:rPr>
        <w:t xml:space="preserve"> </w:t>
      </w:r>
      <w:r w:rsidR="005856BA">
        <w:rPr>
          <w:szCs w:val="24"/>
        </w:rPr>
        <w:t>Тетяною</w:t>
      </w:r>
      <w:r>
        <w:rPr>
          <w:szCs w:val="24"/>
        </w:rPr>
        <w:t xml:space="preserve"> </w:t>
      </w:r>
      <w:r w:rsidR="005856BA">
        <w:rPr>
          <w:szCs w:val="24"/>
        </w:rPr>
        <w:t>Дмитрівною</w:t>
      </w:r>
      <w:r>
        <w:rPr>
          <w:szCs w:val="24"/>
        </w:rPr>
        <w:t>, землевласник</w:t>
      </w:r>
      <w:r w:rsidR="005856BA">
        <w:rPr>
          <w:szCs w:val="24"/>
        </w:rPr>
        <w:t>о</w:t>
      </w:r>
      <w:r>
        <w:rPr>
          <w:szCs w:val="24"/>
        </w:rPr>
        <w:t xml:space="preserve">м земельної ділянки, розташованої на вул. </w:t>
      </w:r>
      <w:r w:rsidR="005856BA">
        <w:rPr>
          <w:szCs w:val="24"/>
        </w:rPr>
        <w:t>Миру</w:t>
      </w:r>
      <w:r>
        <w:rPr>
          <w:szCs w:val="24"/>
        </w:rPr>
        <w:t xml:space="preserve">, </w:t>
      </w:r>
      <w:r w:rsidR="005856BA">
        <w:rPr>
          <w:szCs w:val="24"/>
        </w:rPr>
        <w:t>35</w:t>
      </w:r>
      <w:r>
        <w:rPr>
          <w:szCs w:val="24"/>
        </w:rPr>
        <w:t>.</w:t>
      </w:r>
    </w:p>
    <w:p w:rsidR="007343BA" w:rsidRDefault="007343BA" w:rsidP="007343BA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Pr="00650BAA">
        <w:rPr>
          <w:szCs w:val="24"/>
        </w:rPr>
        <w:t xml:space="preserve"> </w:t>
      </w:r>
      <w:r>
        <w:rPr>
          <w:szCs w:val="24"/>
        </w:rPr>
        <w:t>0</w:t>
      </w:r>
      <w:r w:rsidR="005856BA">
        <w:rPr>
          <w:szCs w:val="24"/>
          <w:lang w:val="ru-RU"/>
        </w:rPr>
        <w:t>6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>
        <w:rPr>
          <w:szCs w:val="24"/>
        </w:rPr>
        <w:t>2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="005856BA">
        <w:rPr>
          <w:szCs w:val="24"/>
          <w:lang w:val="ru-RU"/>
        </w:rPr>
        <w:t>2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proofErr w:type="spellStart"/>
      <w:r w:rsidR="005856BA">
        <w:rPr>
          <w:szCs w:val="24"/>
        </w:rPr>
        <w:t>Саленко</w:t>
      </w:r>
      <w:proofErr w:type="spellEnd"/>
      <w:r w:rsidR="005856BA">
        <w:rPr>
          <w:szCs w:val="24"/>
        </w:rPr>
        <w:t xml:space="preserve"> Ніною Афанасіївною</w:t>
      </w:r>
      <w:r w:rsidRPr="00650BAA">
        <w:rPr>
          <w:szCs w:val="24"/>
        </w:rPr>
        <w:t xml:space="preserve">, </w:t>
      </w:r>
      <w:r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</w:t>
      </w:r>
      <w:r w:rsidR="00FA00CD">
        <w:rPr>
          <w:szCs w:val="24"/>
        </w:rPr>
        <w:t xml:space="preserve">                 </w:t>
      </w:r>
      <w:r w:rsidRPr="00650BAA">
        <w:rPr>
          <w:szCs w:val="24"/>
        </w:rPr>
        <w:t xml:space="preserve">на вул. </w:t>
      </w:r>
      <w:r w:rsidR="005856BA">
        <w:rPr>
          <w:szCs w:val="24"/>
        </w:rPr>
        <w:t>Дніпровська</w:t>
      </w:r>
      <w:r w:rsidRPr="00650BAA">
        <w:rPr>
          <w:szCs w:val="24"/>
        </w:rPr>
        <w:t xml:space="preserve">, </w:t>
      </w:r>
      <w:r w:rsidR="005856BA">
        <w:rPr>
          <w:szCs w:val="24"/>
        </w:rPr>
        <w:t>223</w:t>
      </w:r>
      <w:r w:rsidRPr="00650BAA">
        <w:rPr>
          <w:szCs w:val="24"/>
        </w:rPr>
        <w:t xml:space="preserve">, гр. </w:t>
      </w:r>
      <w:proofErr w:type="spellStart"/>
      <w:r w:rsidR="005856BA">
        <w:rPr>
          <w:szCs w:val="24"/>
        </w:rPr>
        <w:t>Бабюк</w:t>
      </w:r>
      <w:proofErr w:type="spellEnd"/>
      <w:r w:rsidR="005856BA">
        <w:rPr>
          <w:szCs w:val="24"/>
        </w:rPr>
        <w:t xml:space="preserve"> Валентиною</w:t>
      </w:r>
      <w:r w:rsidR="0073372A">
        <w:rPr>
          <w:szCs w:val="24"/>
        </w:rPr>
        <w:t xml:space="preserve"> </w:t>
      </w:r>
      <w:r w:rsidR="005856BA">
        <w:rPr>
          <w:szCs w:val="24"/>
        </w:rPr>
        <w:t>Кузьмівною</w:t>
      </w:r>
      <w:r w:rsidRPr="00650BAA">
        <w:rPr>
          <w:szCs w:val="24"/>
        </w:rPr>
        <w:t xml:space="preserve">, </w:t>
      </w:r>
      <w:r w:rsidR="007B6301"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на </w:t>
      </w:r>
      <w:r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7B6301">
        <w:rPr>
          <w:szCs w:val="24"/>
        </w:rPr>
        <w:t>Дніпровська</w:t>
      </w:r>
      <w:r>
        <w:rPr>
          <w:szCs w:val="24"/>
        </w:rPr>
        <w:t xml:space="preserve">, </w:t>
      </w:r>
      <w:r w:rsidR="007B6301">
        <w:rPr>
          <w:szCs w:val="24"/>
        </w:rPr>
        <w:t xml:space="preserve">221 та гр. </w:t>
      </w:r>
      <w:proofErr w:type="spellStart"/>
      <w:r w:rsidR="007B6301">
        <w:rPr>
          <w:szCs w:val="24"/>
        </w:rPr>
        <w:t>Гриценко</w:t>
      </w:r>
      <w:proofErr w:type="spellEnd"/>
      <w:r w:rsidR="007B6301">
        <w:rPr>
          <w:szCs w:val="24"/>
        </w:rPr>
        <w:t xml:space="preserve"> Ніною Іларіонівною, землевласником</w:t>
      </w:r>
      <w:r w:rsidR="007B6301" w:rsidRPr="00650BAA">
        <w:rPr>
          <w:szCs w:val="24"/>
        </w:rPr>
        <w:t xml:space="preserve"> земельної ділянки</w:t>
      </w:r>
      <w:r w:rsidR="007B6301">
        <w:rPr>
          <w:szCs w:val="24"/>
        </w:rPr>
        <w:t>, розташованої на вул. Дніпровська, 219</w:t>
      </w:r>
      <w:r w:rsidRPr="00650BAA"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</w:t>
      </w:r>
      <w:r w:rsidR="007E1006">
        <w:rPr>
          <w:color w:val="000000" w:themeColor="text1"/>
          <w:szCs w:val="24"/>
          <w:lang w:val="uk-UA"/>
        </w:rPr>
        <w:t xml:space="preserve">        </w:t>
      </w:r>
      <w:r w:rsidRPr="00650BAA">
        <w:rPr>
          <w:color w:val="000000" w:themeColor="text1"/>
          <w:szCs w:val="24"/>
        </w:rPr>
        <w:t xml:space="preserve">      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4546ED" w:rsidRDefault="007343BA" w:rsidP="007343BA">
      <w:pPr>
        <w:rPr>
          <w:color w:val="000000"/>
          <w:szCs w:val="24"/>
          <w:lang w:val="uk-UA"/>
        </w:rPr>
      </w:pPr>
    </w:p>
    <w:sectPr w:rsidR="007343BA" w:rsidRPr="004546E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96FD3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006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569E2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00CD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B359-8CF8-47DA-A689-60AF2031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64</cp:revision>
  <cp:lastPrinted>2023-08-10T06:07:00Z</cp:lastPrinted>
  <dcterms:created xsi:type="dcterms:W3CDTF">2021-10-22T07:37:00Z</dcterms:created>
  <dcterms:modified xsi:type="dcterms:W3CDTF">2025-03-07T10:11:00Z</dcterms:modified>
</cp:coreProperties>
</file>